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C2" w:rsidRPr="00AD1B96" w:rsidRDefault="00D92307" w:rsidP="00823F99">
      <w:pPr>
        <w:spacing w:after="0" w:line="240" w:lineRule="auto"/>
        <w:jc w:val="both"/>
        <w:rPr>
          <w:rFonts w:ascii="Garamond" w:hAnsi="Garamond" w:cs="Arial"/>
          <w:b/>
          <w:noProof/>
        </w:rPr>
      </w:pPr>
      <w:r w:rsidRPr="00AD1B96">
        <w:rPr>
          <w:rFonts w:ascii="Garamond" w:hAnsi="Garamond" w:cs="Arial"/>
          <w:b/>
          <w:noProof/>
        </w:rPr>
        <w:t>01/2021</w:t>
      </w:r>
    </w:p>
    <w:p w:rsidR="00FD25AA" w:rsidRPr="00AD1B96" w:rsidRDefault="00FD25AA" w:rsidP="00823F99">
      <w:pPr>
        <w:spacing w:after="0" w:line="240" w:lineRule="auto"/>
        <w:jc w:val="both"/>
        <w:rPr>
          <w:rFonts w:ascii="Garamond" w:hAnsi="Garamond"/>
          <w:b/>
        </w:rPr>
      </w:pPr>
      <w:r w:rsidRPr="00AD1B96">
        <w:rPr>
          <w:rFonts w:ascii="Garamond" w:hAnsi="Garamond"/>
          <w:b/>
        </w:rPr>
        <w:t>Městský úřad Slavkov u Brna, odbor stavebního úřadu, územního plánování a živ</w:t>
      </w:r>
      <w:r w:rsidR="00D92307" w:rsidRPr="00AD1B96">
        <w:rPr>
          <w:rFonts w:ascii="Garamond" w:hAnsi="Garamond"/>
          <w:b/>
        </w:rPr>
        <w:t>otního prostředí poskytl dne 13. 1. 2021</w:t>
      </w:r>
      <w:r w:rsidRPr="00AD1B96">
        <w:rPr>
          <w:rFonts w:ascii="Garamond" w:hAnsi="Garamond"/>
          <w:b/>
        </w:rPr>
        <w:t xml:space="preserve"> žadateli tyto informace:</w:t>
      </w:r>
    </w:p>
    <w:p w:rsidR="00FD25AA" w:rsidRPr="00AD1B96" w:rsidRDefault="00FD25AA" w:rsidP="00823F99">
      <w:pPr>
        <w:spacing w:after="0" w:line="240" w:lineRule="auto"/>
        <w:jc w:val="both"/>
        <w:rPr>
          <w:rFonts w:ascii="Garamond" w:hAnsi="Garamond" w:cs="Times New Roman"/>
          <w:u w:val="single"/>
        </w:rPr>
      </w:pPr>
      <w:r w:rsidRPr="00AD1B96">
        <w:rPr>
          <w:rFonts w:ascii="Garamond" w:hAnsi="Garamond" w:cs="Times New Roman"/>
          <w:u w:val="single"/>
        </w:rPr>
        <w:t>Požadovaná informace:</w:t>
      </w:r>
    </w:p>
    <w:p w:rsidR="00FD25AA" w:rsidRPr="00AD1B96" w:rsidRDefault="00D92307" w:rsidP="00823F99">
      <w:pPr>
        <w:spacing w:after="0" w:line="240" w:lineRule="auto"/>
        <w:jc w:val="both"/>
        <w:rPr>
          <w:rFonts w:ascii="Garamond" w:hAnsi="Garamond" w:cs="Times New Roman"/>
        </w:rPr>
      </w:pPr>
      <w:r w:rsidRPr="00AD1B96">
        <w:rPr>
          <w:rFonts w:ascii="Garamond" w:hAnsi="Garamond" w:cs="Times New Roman"/>
        </w:rPr>
        <w:t>Na základě zákona č. 106/1999 Sb. o svobodném přístupu k informacím bych Vás rád</w:t>
      </w:r>
      <w:r w:rsidR="0002295A">
        <w:rPr>
          <w:rFonts w:ascii="Garamond" w:hAnsi="Garamond" w:cs="Times New Roman"/>
        </w:rPr>
        <w:t xml:space="preserve"> </w:t>
      </w:r>
      <w:r w:rsidRPr="00AD1B96">
        <w:rPr>
          <w:rFonts w:ascii="Garamond" w:hAnsi="Garamond" w:cs="Times New Roman"/>
        </w:rPr>
        <w:t>požádal o následující:</w:t>
      </w:r>
    </w:p>
    <w:p w:rsidR="00D92307" w:rsidRPr="00AD1B96" w:rsidRDefault="00D92307" w:rsidP="00D92307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 w:rsidRPr="00AD1B96">
        <w:rPr>
          <w:rFonts w:ascii="Garamond" w:hAnsi="Garamond" w:cs="Times New Roman"/>
        </w:rPr>
        <w:t xml:space="preserve">Seznam vydaných mysliveckých lístků a čísel potvrzení, na základě kterých byly tyto lístky vydány (pokud jde o potvrzení o vykonané zkoušce Českomoravskou mysliveckou </w:t>
      </w:r>
      <w:proofErr w:type="gramStart"/>
      <w:r w:rsidRPr="00AD1B96">
        <w:rPr>
          <w:rFonts w:ascii="Garamond" w:hAnsi="Garamond" w:cs="Times New Roman"/>
        </w:rPr>
        <w:t xml:space="preserve">jednotou, </w:t>
      </w:r>
      <w:proofErr w:type="spellStart"/>
      <w:r w:rsidRPr="00AD1B96">
        <w:rPr>
          <w:rFonts w:ascii="Garamond" w:hAnsi="Garamond" w:cs="Times New Roman"/>
        </w:rPr>
        <w:t>z.s</w:t>
      </w:r>
      <w:proofErr w:type="spellEnd"/>
      <w:r w:rsidRPr="00AD1B96">
        <w:rPr>
          <w:rFonts w:ascii="Garamond" w:hAnsi="Garamond" w:cs="Times New Roman"/>
        </w:rPr>
        <w:t>.</w:t>
      </w:r>
      <w:proofErr w:type="gramEnd"/>
      <w:r w:rsidRPr="00AD1B96">
        <w:rPr>
          <w:rFonts w:ascii="Garamond" w:hAnsi="Garamond" w:cs="Times New Roman"/>
        </w:rPr>
        <w:t>) a to za uplynulých deset let, tedy za období 2010-2020.</w:t>
      </w:r>
    </w:p>
    <w:p w:rsidR="00D92307" w:rsidRPr="00AD1B96" w:rsidRDefault="00D92307" w:rsidP="00D92307">
      <w:pPr>
        <w:spacing w:after="0" w:line="240" w:lineRule="auto"/>
        <w:jc w:val="both"/>
        <w:rPr>
          <w:rFonts w:ascii="Garamond" w:hAnsi="Garamond" w:cs="Times New Roman"/>
        </w:rPr>
      </w:pPr>
      <w:r w:rsidRPr="00AD1B96">
        <w:rPr>
          <w:rFonts w:ascii="Garamond" w:hAnsi="Garamond" w:cs="Times New Roman"/>
        </w:rPr>
        <w:t xml:space="preserve">Naše organizace bohužel často spolu s Policií ČR řeší případy na podezření padělání potvrzení o vykonané zkoušce, tedy úřední listiny, a proto bychom za poskytnutí podkladů, které bychom mohli porovnat s naším archivem vydaných potvrzení, byli vděční. </w:t>
      </w:r>
    </w:p>
    <w:p w:rsidR="00FD25AA" w:rsidRPr="00AD1B96" w:rsidRDefault="00FD25AA" w:rsidP="00823F99">
      <w:pPr>
        <w:spacing w:after="0" w:line="240" w:lineRule="auto"/>
        <w:jc w:val="both"/>
        <w:rPr>
          <w:rFonts w:ascii="Garamond" w:hAnsi="Garamond" w:cs="Arial"/>
          <w:noProof/>
          <w:u w:val="single"/>
        </w:rPr>
      </w:pPr>
    </w:p>
    <w:p w:rsidR="00FD25AA" w:rsidRPr="00AD1B96" w:rsidRDefault="00FD25AA" w:rsidP="00823F99">
      <w:pPr>
        <w:spacing w:after="0" w:line="240" w:lineRule="auto"/>
        <w:jc w:val="both"/>
        <w:rPr>
          <w:rFonts w:ascii="Garamond" w:hAnsi="Garamond" w:cs="Arial"/>
          <w:noProof/>
          <w:u w:val="single"/>
        </w:rPr>
      </w:pPr>
      <w:r w:rsidRPr="00AD1B96">
        <w:rPr>
          <w:rFonts w:ascii="Garamond" w:hAnsi="Garamond" w:cs="Arial"/>
          <w:noProof/>
          <w:u w:val="single"/>
        </w:rPr>
        <w:t xml:space="preserve">Poskytnutá informace: </w:t>
      </w:r>
    </w:p>
    <w:p w:rsidR="00AD1B96" w:rsidRPr="00AD1B96" w:rsidRDefault="00AD1B96" w:rsidP="00AD1B96">
      <w:pPr>
        <w:spacing w:after="0" w:line="240" w:lineRule="auto"/>
        <w:jc w:val="both"/>
        <w:rPr>
          <w:rFonts w:ascii="Garamond" w:hAnsi="Garamond" w:cs="Times New Roman"/>
        </w:rPr>
      </w:pPr>
      <w:r w:rsidRPr="00AD1B96">
        <w:rPr>
          <w:rFonts w:ascii="Garamond" w:hAnsi="Garamond" w:cs="Times New Roman"/>
        </w:rPr>
        <w:t xml:space="preserve">Dne </w:t>
      </w:r>
      <w:proofErr w:type="gramStart"/>
      <w:r w:rsidRPr="00AD1B96">
        <w:rPr>
          <w:rFonts w:ascii="Garamond" w:hAnsi="Garamond" w:cs="Times New Roman"/>
        </w:rPr>
        <w:t>08.01.2021</w:t>
      </w:r>
      <w:proofErr w:type="gramEnd"/>
      <w:r w:rsidRPr="00AD1B96">
        <w:rPr>
          <w:rFonts w:ascii="Garamond" w:hAnsi="Garamond" w:cs="Times New Roman"/>
        </w:rPr>
        <w:t xml:space="preserve"> byla na podatelnu MěÚ Slavkov u Brna doručena žádost zapsaná pod č. j. SU/2111-21 podle zákona č. 106/1999 Sb., o svobodném přístupu k informacím (dále jen „zákon o informacích“) ohledně poskytnutí seznamu vydaných loveckých lístků a včetně čísel potvrzení (vydaných ČMMJ, z.s.) za roky 2010 – 2020. Údaje mají sloužit k porovnání s evidencí žadatele. Na základě této žádosti poskytuje zdejší úřad tyto informace:</w:t>
      </w:r>
    </w:p>
    <w:p w:rsidR="00AD1B96" w:rsidRPr="00AD1B96" w:rsidRDefault="00AD1B96" w:rsidP="00AD1B96">
      <w:pPr>
        <w:ind w:left="-142"/>
        <w:jc w:val="both"/>
        <w:rPr>
          <w:rFonts w:ascii="Garamond" w:hAnsi="Garamond" w:cs="Arial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Rok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Číslo loveckého lístku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Č. potvrzení vydané ČMMJ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2020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230591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031694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230589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032192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2019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230588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032184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230587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032274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230586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032276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230585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030306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230584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030294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230583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028818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230582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030519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230581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013075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230580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030307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230579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028810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230578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028809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230577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028823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230576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028820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230573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027958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lastRenderedPageBreak/>
              <w:t>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230571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009484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230569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024662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230568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025890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230567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024652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230566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024661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230564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026755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230563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018988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2014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230562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005345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230559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022654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2013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230556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021553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230554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020359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230553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020347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230552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023441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230551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022744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2012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230549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019142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230548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020835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230547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020834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230546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019135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2011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019367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230541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018756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230540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017476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230539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019112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230538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019121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230537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017471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230536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019103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230535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017474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230524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1793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2010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230522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017460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230520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015416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016507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230534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012616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230533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017467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230531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1793</w:t>
            </w:r>
          </w:p>
        </w:tc>
      </w:tr>
    </w:tbl>
    <w:p w:rsidR="00AD1B96" w:rsidRDefault="00AD1B96" w:rsidP="00AD1B96">
      <w:pPr>
        <w:ind w:left="-142"/>
        <w:jc w:val="both"/>
        <w:rPr>
          <w:rFonts w:ascii="Garamond" w:hAnsi="Garamond" w:cs="Arial"/>
          <w:noProof/>
        </w:rPr>
      </w:pPr>
    </w:p>
    <w:p w:rsidR="00AD1B96" w:rsidRPr="00AD1B96" w:rsidRDefault="00AD1B96" w:rsidP="00AD1B96">
      <w:pPr>
        <w:spacing w:after="0" w:line="240" w:lineRule="auto"/>
        <w:jc w:val="both"/>
        <w:rPr>
          <w:rFonts w:ascii="Garamond" w:hAnsi="Garamond" w:cs="Arial"/>
          <w:noProof/>
        </w:rPr>
      </w:pPr>
      <w:r w:rsidRPr="00AD1B96">
        <w:rPr>
          <w:rFonts w:ascii="Garamond" w:hAnsi="Garamond" w:cs="Arial"/>
          <w:noProof/>
        </w:rPr>
        <w:t>S </w:t>
      </w:r>
      <w:r w:rsidRPr="00AD1B96">
        <w:rPr>
          <w:rFonts w:ascii="Garamond" w:hAnsi="Garamond" w:cs="Times New Roman"/>
        </w:rPr>
        <w:t>odkazem</w:t>
      </w:r>
      <w:r w:rsidRPr="00AD1B96">
        <w:rPr>
          <w:rFonts w:ascii="Garamond" w:hAnsi="Garamond" w:cs="Arial"/>
          <w:noProof/>
        </w:rPr>
        <w:t xml:space="preserve"> na platnou Směrnici města č. 2/2019 k uplatňování zákona o informacích, se informace poskytuje bezplatně.</w:t>
      </w:r>
    </w:p>
    <w:p w:rsidR="00FD25AA" w:rsidRPr="00AD1B96" w:rsidRDefault="00FD25AA" w:rsidP="00823F99">
      <w:pPr>
        <w:spacing w:after="0" w:line="240" w:lineRule="auto"/>
        <w:jc w:val="both"/>
        <w:rPr>
          <w:rFonts w:ascii="Garamond" w:hAnsi="Garamond" w:cs="Arial"/>
          <w:b/>
          <w:noProof/>
        </w:rPr>
      </w:pPr>
    </w:p>
    <w:p w:rsidR="00D92307" w:rsidRPr="00AD1B96" w:rsidRDefault="00D92307" w:rsidP="00D92307">
      <w:pPr>
        <w:spacing w:after="0" w:line="240" w:lineRule="auto"/>
        <w:jc w:val="both"/>
        <w:rPr>
          <w:rFonts w:ascii="Garamond" w:hAnsi="Garamond" w:cs="Arial"/>
          <w:noProof/>
          <w:u w:val="single"/>
        </w:rPr>
      </w:pPr>
      <w:r w:rsidRPr="00AD1B96">
        <w:rPr>
          <w:rFonts w:ascii="Garamond" w:hAnsi="Garamond" w:cs="Arial"/>
          <w:noProof/>
          <w:u w:val="single"/>
        </w:rPr>
        <w:t xml:space="preserve">Doplnění žádosti: </w:t>
      </w:r>
    </w:p>
    <w:p w:rsidR="00A33130" w:rsidRDefault="00A33130" w:rsidP="00A33130">
      <w:pPr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Vážení,</w:t>
      </w:r>
    </w:p>
    <w:p w:rsidR="00A33130" w:rsidRDefault="00A33130" w:rsidP="00A33130">
      <w:pPr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 omluvou upřesňujeme předchozí žádost ze dne 5. 1. 2021 o poskytnutí informací, týkajících se evidence loveckých lístků vydaných na základě námi vystavených potvrzení o složení zkoušky z myslivosti.</w:t>
      </w:r>
    </w:p>
    <w:p w:rsidR="00D92307" w:rsidRPr="00AD1B96" w:rsidRDefault="00A33130" w:rsidP="00D92307">
      <w:pPr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Výstupy potřebujeme v elektronické podobě (ideálně </w:t>
      </w:r>
      <w:proofErr w:type="spellStart"/>
      <w:r>
        <w:rPr>
          <w:rFonts w:ascii="Garamond" w:hAnsi="Garamond" w:cs="Arial"/>
        </w:rPr>
        <w:t>excelová</w:t>
      </w:r>
      <w:proofErr w:type="spellEnd"/>
      <w:r>
        <w:rPr>
          <w:rFonts w:ascii="Garamond" w:hAnsi="Garamond" w:cs="Arial"/>
        </w:rPr>
        <w:t xml:space="preserve"> tabulka), měly by obsahovat: jméno a příjmení držitele vydaného loveckého lístku, číslo potvrzení o vykonané zkoušce a okresní myslivecký spolek, který potvrzení vystavil. Jiné údaje nepotřebujeme, jde nám o spárování námi vydaných potvrzení a těch, která se pak objeví u vás při žádosti o vystavení loveckého lístku.</w:t>
      </w:r>
      <w:r w:rsidR="00D92307" w:rsidRPr="00AD1B96">
        <w:rPr>
          <w:rFonts w:ascii="Garamond" w:hAnsi="Garamond" w:cs="Arial"/>
        </w:rPr>
        <w:t>.</w:t>
      </w:r>
    </w:p>
    <w:p w:rsidR="00D92307" w:rsidRPr="00AD1B96" w:rsidRDefault="00D92307" w:rsidP="00D92307">
      <w:pPr>
        <w:spacing w:after="0" w:line="240" w:lineRule="auto"/>
        <w:jc w:val="both"/>
        <w:rPr>
          <w:rFonts w:ascii="Garamond" w:hAnsi="Garamond" w:cs="Arial"/>
          <w:b/>
          <w:noProof/>
        </w:rPr>
      </w:pPr>
    </w:p>
    <w:p w:rsidR="00D92307" w:rsidRPr="00AD1B96" w:rsidRDefault="00FD7DA8" w:rsidP="00D92307">
      <w:pPr>
        <w:spacing w:after="0" w:line="240" w:lineRule="auto"/>
        <w:jc w:val="both"/>
        <w:rPr>
          <w:rFonts w:ascii="Garamond" w:hAnsi="Garamond" w:cs="Arial"/>
          <w:noProof/>
          <w:u w:val="single"/>
        </w:rPr>
      </w:pPr>
      <w:r>
        <w:rPr>
          <w:rFonts w:ascii="Garamond" w:hAnsi="Garamond" w:cs="Arial"/>
          <w:noProof/>
          <w:u w:val="single"/>
        </w:rPr>
        <w:t>Poskytnutí</w:t>
      </w:r>
      <w:r w:rsidR="00D92307" w:rsidRPr="00AD1B96">
        <w:rPr>
          <w:rFonts w:ascii="Garamond" w:hAnsi="Garamond" w:cs="Arial"/>
          <w:noProof/>
          <w:u w:val="single"/>
        </w:rPr>
        <w:t xml:space="preserve"> informace</w:t>
      </w:r>
      <w:r w:rsidR="00A373F8">
        <w:rPr>
          <w:rFonts w:ascii="Garamond" w:hAnsi="Garamond" w:cs="Arial"/>
          <w:noProof/>
          <w:u w:val="single"/>
        </w:rPr>
        <w:t xml:space="preserve"> </w:t>
      </w:r>
      <w:r>
        <w:rPr>
          <w:rFonts w:ascii="Garamond" w:hAnsi="Garamond" w:cs="Arial"/>
          <w:noProof/>
          <w:u w:val="single"/>
        </w:rPr>
        <w:t>bylo odmítnuto</w:t>
      </w:r>
      <w:r w:rsidRPr="00FD7DA8">
        <w:rPr>
          <w:rFonts w:ascii="Garamond" w:hAnsi="Garamond" w:cs="Arial"/>
          <w:noProof/>
        </w:rPr>
        <w:t xml:space="preserve"> z důvodu ochrany osobních údajů žadatelů o lovecké lístky</w:t>
      </w:r>
      <w:r>
        <w:rPr>
          <w:rFonts w:ascii="Garamond" w:hAnsi="Garamond" w:cs="Arial"/>
          <w:noProof/>
        </w:rPr>
        <w:t>, o čemž byl</w:t>
      </w:r>
      <w:r w:rsidRPr="00FD7DA8">
        <w:rPr>
          <w:rFonts w:ascii="Garamond" w:hAnsi="Garamond" w:cs="Arial"/>
          <w:noProof/>
        </w:rPr>
        <w:t>o roz</w:t>
      </w:r>
      <w:r>
        <w:rPr>
          <w:rFonts w:ascii="Garamond" w:hAnsi="Garamond" w:cs="Arial"/>
          <w:noProof/>
        </w:rPr>
        <w:t>h</w:t>
      </w:r>
      <w:r w:rsidRPr="00FD7DA8">
        <w:rPr>
          <w:rFonts w:ascii="Garamond" w:hAnsi="Garamond" w:cs="Arial"/>
          <w:noProof/>
        </w:rPr>
        <w:t>odnuto d</w:t>
      </w:r>
      <w:r>
        <w:rPr>
          <w:rFonts w:ascii="Garamond" w:hAnsi="Garamond" w:cs="Arial"/>
          <w:noProof/>
        </w:rPr>
        <w:t>n</w:t>
      </w:r>
      <w:r w:rsidRPr="00FD7DA8">
        <w:rPr>
          <w:rFonts w:ascii="Garamond" w:hAnsi="Garamond" w:cs="Arial"/>
          <w:noProof/>
        </w:rPr>
        <w:t>e 27.1.2021.</w:t>
      </w:r>
      <w:r w:rsidR="00D92307" w:rsidRPr="00AD1B96">
        <w:rPr>
          <w:rFonts w:ascii="Garamond" w:hAnsi="Garamond" w:cs="Arial"/>
          <w:noProof/>
          <w:u w:val="single"/>
        </w:rPr>
        <w:t xml:space="preserve"> </w:t>
      </w:r>
    </w:p>
    <w:p w:rsidR="00D92307" w:rsidRPr="00AD1B96" w:rsidRDefault="00D92307" w:rsidP="00FD7DA8">
      <w:pPr>
        <w:spacing w:after="0" w:line="240" w:lineRule="auto"/>
        <w:jc w:val="both"/>
        <w:rPr>
          <w:rFonts w:ascii="Garamond" w:hAnsi="Garamond" w:cs="Arial"/>
        </w:rPr>
      </w:pPr>
    </w:p>
    <w:p w:rsidR="00D92307" w:rsidRPr="00AD1B96" w:rsidRDefault="00D92307" w:rsidP="00D92307">
      <w:pPr>
        <w:spacing w:after="0" w:line="240" w:lineRule="auto"/>
        <w:jc w:val="both"/>
        <w:rPr>
          <w:rFonts w:ascii="Garamond" w:hAnsi="Garamond" w:cs="Arial"/>
          <w:b/>
          <w:noProof/>
        </w:rPr>
      </w:pPr>
    </w:p>
    <w:p w:rsidR="00D92307" w:rsidRPr="00AD1B96" w:rsidRDefault="00D92307" w:rsidP="00D92307">
      <w:pPr>
        <w:spacing w:after="0" w:line="240" w:lineRule="auto"/>
        <w:jc w:val="both"/>
        <w:rPr>
          <w:rFonts w:ascii="Garamond" w:hAnsi="Garamond" w:cs="Arial"/>
          <w:b/>
          <w:noProof/>
        </w:rPr>
      </w:pPr>
      <w:r w:rsidRPr="00AD1B96">
        <w:rPr>
          <w:rFonts w:ascii="Garamond" w:hAnsi="Garamond" w:cs="Arial"/>
          <w:b/>
          <w:noProof/>
        </w:rPr>
        <w:t>02/2021</w:t>
      </w:r>
    </w:p>
    <w:p w:rsidR="00D92307" w:rsidRPr="00AD1B96" w:rsidRDefault="00D92307" w:rsidP="00D92307">
      <w:pPr>
        <w:spacing w:after="0" w:line="240" w:lineRule="auto"/>
        <w:jc w:val="both"/>
        <w:rPr>
          <w:rFonts w:ascii="Garamond" w:hAnsi="Garamond"/>
          <w:b/>
        </w:rPr>
      </w:pPr>
      <w:r w:rsidRPr="00AD1B96">
        <w:rPr>
          <w:rFonts w:ascii="Garamond" w:hAnsi="Garamond"/>
          <w:b/>
        </w:rPr>
        <w:t>Městský úřad Slavkov u Brna, odbor stavebního úřadu, územního plánování a životního prostředí poskytl dne 12. 1. 2021 žadateli tyto informace:</w:t>
      </w:r>
    </w:p>
    <w:p w:rsidR="00D92307" w:rsidRPr="00AD1B96" w:rsidRDefault="00D92307" w:rsidP="00D92307">
      <w:pPr>
        <w:spacing w:after="0" w:line="240" w:lineRule="auto"/>
        <w:jc w:val="both"/>
        <w:rPr>
          <w:rFonts w:ascii="Garamond" w:hAnsi="Garamond" w:cs="Times New Roman"/>
          <w:u w:val="single"/>
        </w:rPr>
      </w:pPr>
      <w:r w:rsidRPr="00AD1B96">
        <w:rPr>
          <w:rFonts w:ascii="Garamond" w:hAnsi="Garamond" w:cs="Times New Roman"/>
          <w:u w:val="single"/>
        </w:rPr>
        <w:t>Požadovaná informace:</w:t>
      </w:r>
    </w:p>
    <w:p w:rsidR="00D92307" w:rsidRPr="00AD1B96" w:rsidRDefault="00D92307" w:rsidP="00D92307">
      <w:pPr>
        <w:spacing w:after="0" w:line="240" w:lineRule="auto"/>
        <w:jc w:val="both"/>
        <w:rPr>
          <w:rFonts w:ascii="Garamond" w:hAnsi="Garamond" w:cs="Times New Roman"/>
        </w:rPr>
      </w:pPr>
      <w:r w:rsidRPr="00AD1B96">
        <w:rPr>
          <w:rFonts w:ascii="Garamond" w:hAnsi="Garamond" w:cs="Times New Roman"/>
        </w:rPr>
        <w:t xml:space="preserve">Vás žádáme v souladu se zákonem č. 106/1999 Sb., o svobodném přístupu k informacím, o poskytnutí informací z rozhodnutí (resp. z dokumentů nahrazujících rozhodnutí) ve formě jejich kopií </w:t>
      </w:r>
      <w:proofErr w:type="spellStart"/>
      <w:r w:rsidRPr="00AD1B96">
        <w:rPr>
          <w:rFonts w:ascii="Garamond" w:hAnsi="Garamond" w:cs="Times New Roman"/>
        </w:rPr>
        <w:t>nebojednoduchým</w:t>
      </w:r>
      <w:proofErr w:type="spellEnd"/>
      <w:r w:rsidRPr="00AD1B96">
        <w:rPr>
          <w:rFonts w:ascii="Garamond" w:hAnsi="Garamond" w:cs="Times New Roman"/>
        </w:rPr>
        <w:t xml:space="preserve"> přehledem, dle zákona č. 183/2006 Sb., o územním plánování a stavebním řádu (stavební zákon) a to:</w:t>
      </w:r>
    </w:p>
    <w:p w:rsidR="00D92307" w:rsidRPr="00AD1B96" w:rsidRDefault="00D92307" w:rsidP="00D92307">
      <w:pPr>
        <w:spacing w:after="0" w:line="240" w:lineRule="auto"/>
        <w:jc w:val="both"/>
        <w:rPr>
          <w:rFonts w:ascii="Garamond" w:hAnsi="Garamond" w:cs="Times New Roman"/>
        </w:rPr>
      </w:pPr>
      <w:r w:rsidRPr="00AD1B96">
        <w:rPr>
          <w:rFonts w:ascii="Garamond" w:hAnsi="Garamond" w:cs="Times New Roman"/>
        </w:rPr>
        <w:t>- územní rozhodnutí o umístění stavby nebo zařízení</w:t>
      </w:r>
    </w:p>
    <w:p w:rsidR="00D92307" w:rsidRPr="00AD1B96" w:rsidRDefault="00D92307" w:rsidP="00D92307">
      <w:pPr>
        <w:spacing w:after="0" w:line="240" w:lineRule="auto"/>
        <w:jc w:val="both"/>
        <w:rPr>
          <w:rFonts w:ascii="Garamond" w:hAnsi="Garamond" w:cs="Times New Roman"/>
        </w:rPr>
      </w:pPr>
      <w:r w:rsidRPr="00AD1B96">
        <w:rPr>
          <w:rFonts w:ascii="Garamond" w:hAnsi="Garamond" w:cs="Times New Roman"/>
        </w:rPr>
        <w:t>- územní rozhodnutí o změně využití území</w:t>
      </w:r>
    </w:p>
    <w:p w:rsidR="00D92307" w:rsidRPr="00AD1B96" w:rsidRDefault="00D92307" w:rsidP="00D92307">
      <w:pPr>
        <w:spacing w:after="0" w:line="240" w:lineRule="auto"/>
        <w:jc w:val="both"/>
        <w:rPr>
          <w:rFonts w:ascii="Garamond" w:hAnsi="Garamond" w:cs="Times New Roman"/>
        </w:rPr>
      </w:pPr>
      <w:r w:rsidRPr="00AD1B96">
        <w:rPr>
          <w:rFonts w:ascii="Garamond" w:hAnsi="Garamond" w:cs="Times New Roman"/>
        </w:rPr>
        <w:t>- územní rozhodnutí o změně vlivu užívání stavby na území,</w:t>
      </w:r>
    </w:p>
    <w:p w:rsidR="00D92307" w:rsidRPr="00AD1B96" w:rsidRDefault="00D92307" w:rsidP="00D92307">
      <w:pPr>
        <w:spacing w:after="0" w:line="240" w:lineRule="auto"/>
        <w:jc w:val="both"/>
        <w:rPr>
          <w:rFonts w:ascii="Garamond" w:hAnsi="Garamond" w:cs="Times New Roman"/>
        </w:rPr>
      </w:pPr>
      <w:r w:rsidRPr="00AD1B96">
        <w:rPr>
          <w:rFonts w:ascii="Garamond" w:hAnsi="Garamond" w:cs="Times New Roman"/>
        </w:rPr>
        <w:t>- územní souhlas nahrazující územní rozhodnutí</w:t>
      </w:r>
    </w:p>
    <w:p w:rsidR="00D92307" w:rsidRPr="00AD1B96" w:rsidRDefault="00D92307" w:rsidP="00D92307">
      <w:pPr>
        <w:spacing w:after="0" w:line="240" w:lineRule="auto"/>
        <w:jc w:val="both"/>
        <w:rPr>
          <w:rFonts w:ascii="Garamond" w:hAnsi="Garamond" w:cs="Times New Roman"/>
        </w:rPr>
      </w:pPr>
      <w:r w:rsidRPr="00AD1B96">
        <w:rPr>
          <w:rFonts w:ascii="Garamond" w:hAnsi="Garamond" w:cs="Times New Roman"/>
        </w:rPr>
        <w:t>- veřejnoprávní smlouva o umístění stavby, o změně využití území a o změně vlivu užívání stavby na území</w:t>
      </w:r>
    </w:p>
    <w:p w:rsidR="00D92307" w:rsidRPr="00AD1B96" w:rsidRDefault="00D92307" w:rsidP="00D92307">
      <w:pPr>
        <w:spacing w:after="0" w:line="240" w:lineRule="auto"/>
        <w:jc w:val="both"/>
        <w:rPr>
          <w:rFonts w:ascii="Garamond" w:hAnsi="Garamond" w:cs="Times New Roman"/>
        </w:rPr>
      </w:pPr>
      <w:r w:rsidRPr="00AD1B96">
        <w:rPr>
          <w:rFonts w:ascii="Garamond" w:hAnsi="Garamond" w:cs="Times New Roman"/>
        </w:rPr>
        <w:t>- rozhodnutí o společném územním a stavebním řízení (společné povolení)</w:t>
      </w:r>
    </w:p>
    <w:p w:rsidR="00D92307" w:rsidRPr="00AD1B96" w:rsidRDefault="00D92307" w:rsidP="00D92307">
      <w:pPr>
        <w:spacing w:after="0" w:line="240" w:lineRule="auto"/>
        <w:jc w:val="both"/>
        <w:rPr>
          <w:rFonts w:ascii="Garamond" w:hAnsi="Garamond" w:cs="Times New Roman"/>
        </w:rPr>
      </w:pPr>
      <w:r w:rsidRPr="00AD1B96">
        <w:rPr>
          <w:rFonts w:ascii="Garamond" w:hAnsi="Garamond" w:cs="Times New Roman"/>
        </w:rPr>
        <w:t>- územní souhlas, společný územní souhlas</w:t>
      </w:r>
    </w:p>
    <w:p w:rsidR="00D92307" w:rsidRPr="00AD1B96" w:rsidRDefault="00D92307" w:rsidP="00D92307">
      <w:pPr>
        <w:spacing w:after="0" w:line="240" w:lineRule="auto"/>
        <w:jc w:val="both"/>
        <w:rPr>
          <w:rFonts w:ascii="Garamond" w:hAnsi="Garamond" w:cs="Times New Roman"/>
        </w:rPr>
      </w:pPr>
      <w:r w:rsidRPr="00AD1B96">
        <w:rPr>
          <w:rFonts w:ascii="Garamond" w:hAnsi="Garamond" w:cs="Times New Roman"/>
        </w:rPr>
        <w:t>- jakýkoli jiný dokument nahrazující územní rozhodnutí</w:t>
      </w:r>
    </w:p>
    <w:p w:rsidR="00D92307" w:rsidRPr="00AD1B96" w:rsidRDefault="00D92307" w:rsidP="00D92307">
      <w:pPr>
        <w:spacing w:after="0" w:line="240" w:lineRule="auto"/>
        <w:jc w:val="both"/>
        <w:rPr>
          <w:rFonts w:ascii="Garamond" w:hAnsi="Garamond" w:cs="Times New Roman"/>
        </w:rPr>
      </w:pPr>
      <w:r w:rsidRPr="00AD1B96">
        <w:rPr>
          <w:rFonts w:ascii="Garamond" w:hAnsi="Garamond" w:cs="Times New Roman"/>
        </w:rPr>
        <w:t>- stavební povolení</w:t>
      </w:r>
    </w:p>
    <w:p w:rsidR="00D92307" w:rsidRPr="00AD1B96" w:rsidRDefault="00D92307" w:rsidP="00D92307">
      <w:pPr>
        <w:spacing w:after="0" w:line="240" w:lineRule="auto"/>
        <w:jc w:val="both"/>
        <w:rPr>
          <w:rFonts w:ascii="Garamond" w:hAnsi="Garamond" w:cs="Times New Roman"/>
        </w:rPr>
      </w:pPr>
      <w:r w:rsidRPr="00AD1B96">
        <w:rPr>
          <w:rFonts w:ascii="Garamond" w:hAnsi="Garamond" w:cs="Times New Roman"/>
        </w:rPr>
        <w:t>- stavební ohlášení</w:t>
      </w:r>
    </w:p>
    <w:p w:rsidR="00D92307" w:rsidRPr="00AD1B96" w:rsidRDefault="00D92307" w:rsidP="00D92307">
      <w:pPr>
        <w:spacing w:after="0" w:line="240" w:lineRule="auto"/>
        <w:jc w:val="both"/>
        <w:rPr>
          <w:rFonts w:ascii="Garamond" w:hAnsi="Garamond" w:cs="Times New Roman"/>
        </w:rPr>
      </w:pPr>
      <w:r w:rsidRPr="00AD1B96">
        <w:rPr>
          <w:rFonts w:ascii="Garamond" w:hAnsi="Garamond" w:cs="Times New Roman"/>
        </w:rPr>
        <w:t xml:space="preserve">- jakýkoliv dokument nahrazující stavební povolení či stavební ohlášení, vydaných Vaším správním orgánem za období od </w:t>
      </w:r>
      <w:proofErr w:type="gramStart"/>
      <w:r w:rsidRPr="00AD1B96">
        <w:rPr>
          <w:rFonts w:ascii="Garamond" w:hAnsi="Garamond" w:cs="Times New Roman"/>
        </w:rPr>
        <w:t>01.10.2020</w:t>
      </w:r>
      <w:proofErr w:type="gramEnd"/>
      <w:r w:rsidRPr="00AD1B96">
        <w:rPr>
          <w:rFonts w:ascii="Garamond" w:hAnsi="Garamond" w:cs="Times New Roman"/>
        </w:rPr>
        <w:t xml:space="preserve"> do 31.12.2020 týkající se pozemních staveb (objekty budov) pro právnické osoby.</w:t>
      </w:r>
    </w:p>
    <w:p w:rsidR="00D92307" w:rsidRPr="00AD1B96" w:rsidRDefault="00D92307" w:rsidP="00D92307">
      <w:pPr>
        <w:spacing w:after="0" w:line="240" w:lineRule="auto"/>
        <w:jc w:val="both"/>
        <w:rPr>
          <w:rFonts w:ascii="Garamond" w:hAnsi="Garamond" w:cs="Times New Roman"/>
        </w:rPr>
      </w:pPr>
      <w:r w:rsidRPr="00AD1B96">
        <w:rPr>
          <w:rFonts w:ascii="Garamond" w:hAnsi="Garamond" w:cs="Times New Roman"/>
        </w:rPr>
        <w:t>Z výše uvedených rozhodnutí (resp. dokumentů nahrazujících rozhodnutí) žádáme alespoň o tyto informace:</w:t>
      </w:r>
    </w:p>
    <w:p w:rsidR="00D92307" w:rsidRPr="00AD1B96" w:rsidRDefault="00D92307" w:rsidP="00D92307">
      <w:pPr>
        <w:spacing w:after="0" w:line="240" w:lineRule="auto"/>
        <w:jc w:val="both"/>
        <w:rPr>
          <w:rFonts w:ascii="Garamond" w:hAnsi="Garamond" w:cs="Times New Roman"/>
        </w:rPr>
      </w:pPr>
      <w:r w:rsidRPr="00AD1B96">
        <w:rPr>
          <w:rFonts w:ascii="Garamond" w:hAnsi="Garamond" w:cs="Times New Roman"/>
        </w:rPr>
        <w:t xml:space="preserve">- identifikaci žadatele (jméno právnické osoby, např. </w:t>
      </w:r>
      <w:proofErr w:type="spellStart"/>
      <w:r w:rsidRPr="00AD1B96">
        <w:rPr>
          <w:rFonts w:ascii="Garamond" w:hAnsi="Garamond" w:cs="Times New Roman"/>
        </w:rPr>
        <w:t>Istav</w:t>
      </w:r>
      <w:proofErr w:type="spellEnd"/>
      <w:r w:rsidRPr="00AD1B96">
        <w:rPr>
          <w:rFonts w:ascii="Garamond" w:hAnsi="Garamond" w:cs="Times New Roman"/>
        </w:rPr>
        <w:t xml:space="preserve"> media, s.r.o. nebo alespoň IČO právnické osoby)</w:t>
      </w:r>
    </w:p>
    <w:p w:rsidR="00D92307" w:rsidRPr="00AD1B96" w:rsidRDefault="00D92307" w:rsidP="00D92307">
      <w:pPr>
        <w:spacing w:after="0" w:line="240" w:lineRule="auto"/>
        <w:jc w:val="both"/>
        <w:rPr>
          <w:rFonts w:ascii="Garamond" w:hAnsi="Garamond" w:cs="Times New Roman"/>
        </w:rPr>
      </w:pPr>
      <w:r w:rsidRPr="00AD1B96">
        <w:rPr>
          <w:rFonts w:ascii="Garamond" w:hAnsi="Garamond" w:cs="Times New Roman"/>
        </w:rPr>
        <w:t>- Identifikaci stavby (např. informace o druhu a účelu stavby, co stavba obsahuje nebo krátký popis stavby)</w:t>
      </w:r>
    </w:p>
    <w:p w:rsidR="00D92307" w:rsidRPr="00AD1B96" w:rsidRDefault="00D92307" w:rsidP="00D92307">
      <w:pPr>
        <w:spacing w:after="0" w:line="240" w:lineRule="auto"/>
        <w:jc w:val="both"/>
        <w:rPr>
          <w:rFonts w:ascii="Garamond" w:hAnsi="Garamond" w:cs="Times New Roman"/>
        </w:rPr>
      </w:pPr>
      <w:r w:rsidRPr="00AD1B96">
        <w:rPr>
          <w:rFonts w:ascii="Garamond" w:hAnsi="Garamond" w:cs="Times New Roman"/>
        </w:rPr>
        <w:lastRenderedPageBreak/>
        <w:t>- lokalizaci stavby (např. informace o katastrálním území, parcelním čísle nebo ulici)</w:t>
      </w:r>
    </w:p>
    <w:p w:rsidR="00D92307" w:rsidRPr="00AD1B96" w:rsidRDefault="00D92307" w:rsidP="00D92307">
      <w:pPr>
        <w:spacing w:after="0" w:line="240" w:lineRule="auto"/>
        <w:jc w:val="both"/>
        <w:rPr>
          <w:rFonts w:ascii="Garamond" w:hAnsi="Garamond" w:cs="Times New Roman"/>
        </w:rPr>
      </w:pPr>
      <w:r w:rsidRPr="00AD1B96">
        <w:rPr>
          <w:rFonts w:ascii="Garamond" w:hAnsi="Garamond" w:cs="Times New Roman"/>
        </w:rPr>
        <w:t>- druh rozhodnutí</w:t>
      </w:r>
    </w:p>
    <w:p w:rsidR="00D92307" w:rsidRPr="00AD1B96" w:rsidRDefault="00D92307" w:rsidP="00D92307">
      <w:pPr>
        <w:spacing w:after="0" w:line="240" w:lineRule="auto"/>
        <w:jc w:val="both"/>
        <w:rPr>
          <w:rFonts w:ascii="Garamond" w:hAnsi="Garamond" w:cs="Times New Roman"/>
        </w:rPr>
      </w:pPr>
      <w:r w:rsidRPr="00AD1B96">
        <w:rPr>
          <w:rFonts w:ascii="Garamond" w:hAnsi="Garamond" w:cs="Times New Roman"/>
        </w:rPr>
        <w:t>- datum vydání rozhodnutí či jiného dokumentu nebo datum uzavření veřejnoprávní smlouvy.</w:t>
      </w:r>
    </w:p>
    <w:p w:rsidR="00D92307" w:rsidRPr="00AD1B96" w:rsidRDefault="00D92307" w:rsidP="00D92307">
      <w:pPr>
        <w:spacing w:after="0" w:line="240" w:lineRule="auto"/>
        <w:jc w:val="both"/>
        <w:rPr>
          <w:rFonts w:ascii="Garamond" w:hAnsi="Garamond" w:cs="Times New Roman"/>
        </w:rPr>
      </w:pPr>
      <w:r w:rsidRPr="00AD1B96">
        <w:rPr>
          <w:rFonts w:ascii="Garamond" w:hAnsi="Garamond" w:cs="Times New Roman"/>
        </w:rPr>
        <w:t>Pokud by bylo z Vaší strany nutné v souladu se zákonem 106/1999 Sb., získávat a vytvářet na základě naší žádosti nové informace a přehledy, prosíme pouze o zaslání kopií výše zmíněných vydaných rozhodnutí. V případě, že s uvedenými novými informacemi a přehledy již disponujete, žádáme o jejich zaslání.</w:t>
      </w:r>
    </w:p>
    <w:p w:rsidR="00FD7DA8" w:rsidRDefault="00FD7DA8" w:rsidP="00D92307">
      <w:pPr>
        <w:spacing w:after="0" w:line="240" w:lineRule="auto"/>
        <w:jc w:val="both"/>
        <w:rPr>
          <w:rFonts w:ascii="Garamond" w:hAnsi="Garamond" w:cs="Times New Roman"/>
        </w:rPr>
      </w:pPr>
    </w:p>
    <w:p w:rsidR="00D92307" w:rsidRPr="00AD1B96" w:rsidRDefault="00D92307" w:rsidP="00D92307">
      <w:pPr>
        <w:spacing w:after="0" w:line="240" w:lineRule="auto"/>
        <w:jc w:val="both"/>
        <w:rPr>
          <w:rFonts w:ascii="Garamond" w:hAnsi="Garamond" w:cs="Arial"/>
          <w:noProof/>
          <w:u w:val="single"/>
        </w:rPr>
      </w:pPr>
      <w:r w:rsidRPr="00AD1B96">
        <w:rPr>
          <w:rFonts w:ascii="Garamond" w:hAnsi="Garamond" w:cs="Arial"/>
          <w:noProof/>
          <w:u w:val="single"/>
        </w:rPr>
        <w:t xml:space="preserve">Poskytnutá informace: </w:t>
      </w:r>
    </w:p>
    <w:p w:rsidR="00B00ED3" w:rsidRPr="00AD1B96" w:rsidRDefault="00B00ED3" w:rsidP="00B00ED3">
      <w:pPr>
        <w:spacing w:after="0" w:line="240" w:lineRule="auto"/>
        <w:jc w:val="both"/>
        <w:rPr>
          <w:rFonts w:ascii="Garamond" w:hAnsi="Garamond" w:cs="Arial"/>
        </w:rPr>
      </w:pPr>
      <w:r w:rsidRPr="00AD1B96">
        <w:rPr>
          <w:rFonts w:ascii="Garamond" w:hAnsi="Garamond" w:cs="Arial"/>
        </w:rPr>
        <w:t>Městský úřad Slavkov u Brna, odbor stavebního úřadu, územního plánování a životního prostředí příslušný podle § 13 odst. 1 písm. c) zákona č. 183/2006 Sb., o územním plánování a stavebním řádu (stavební zákon), ve znění pozdějších předpisů (dále jen „stavební zákon") sděluje, že:</w:t>
      </w:r>
    </w:p>
    <w:p w:rsidR="00B00ED3" w:rsidRPr="00AD1B96" w:rsidRDefault="00B00ED3" w:rsidP="00B00ED3">
      <w:pPr>
        <w:spacing w:after="0" w:line="240" w:lineRule="auto"/>
        <w:jc w:val="both"/>
        <w:rPr>
          <w:rFonts w:ascii="Garamond" w:hAnsi="Garamond" w:cs="Arial"/>
        </w:rPr>
      </w:pPr>
      <w:r w:rsidRPr="00AD1B96">
        <w:rPr>
          <w:rFonts w:ascii="Garamond" w:hAnsi="Garamond" w:cs="Arial"/>
        </w:rPr>
        <w:t xml:space="preserve">1. na základě Vaší žádosti o poskytnutí informace dle zákona č. 106/1999 Sb., O svobodném přístupu k informacím v aktuálním znění podaná dne 09.01.2021 pod </w:t>
      </w:r>
      <w:proofErr w:type="gramStart"/>
      <w:r w:rsidRPr="00AD1B96">
        <w:rPr>
          <w:rFonts w:ascii="Garamond" w:hAnsi="Garamond" w:cs="Arial"/>
        </w:rPr>
        <w:t>č.j.</w:t>
      </w:r>
      <w:proofErr w:type="gramEnd"/>
      <w:r w:rsidRPr="00AD1B96">
        <w:rPr>
          <w:rFonts w:ascii="Garamond" w:hAnsi="Garamond" w:cs="Arial"/>
        </w:rPr>
        <w:t xml:space="preserve"> SU/2149-2021, Vám zasíláme informace ve věci vydaných naším správním orgánem rozhodnutí, či souhlasy s ohlášeným stavebním záměrem za období od 01.10.2020 do 31.12.2020 týkající se pozemních staveb pro právnické osoby.</w:t>
      </w:r>
    </w:p>
    <w:p w:rsidR="00B00ED3" w:rsidRPr="00AD1B96" w:rsidRDefault="00B00ED3" w:rsidP="00B00ED3">
      <w:pPr>
        <w:spacing w:after="0" w:line="240" w:lineRule="auto"/>
        <w:jc w:val="both"/>
        <w:rPr>
          <w:rFonts w:ascii="Garamond" w:hAnsi="Garamond" w:cs="Arial"/>
        </w:rPr>
      </w:pPr>
      <w:r w:rsidRPr="00AD1B96">
        <w:rPr>
          <w:rFonts w:ascii="Garamond" w:hAnsi="Garamond" w:cs="Arial"/>
        </w:rPr>
        <w:t xml:space="preserve">2. Zasíláme Vám 3 ks povolení (rozhodnutí, či souhlasy). Jedná se 1. stranu dokumentu vydaného v souladu s </w:t>
      </w:r>
      <w:proofErr w:type="spellStart"/>
      <w:r w:rsidRPr="00AD1B96">
        <w:rPr>
          <w:rFonts w:ascii="Garamond" w:hAnsi="Garamond" w:cs="Arial"/>
        </w:rPr>
        <w:t>ust</w:t>
      </w:r>
      <w:proofErr w:type="spellEnd"/>
      <w:r w:rsidRPr="00AD1B96">
        <w:rPr>
          <w:rFonts w:ascii="Garamond" w:hAnsi="Garamond" w:cs="Arial"/>
        </w:rPr>
        <w:t xml:space="preserve">. </w:t>
      </w:r>
      <w:proofErr w:type="gramStart"/>
      <w:r w:rsidRPr="00AD1B96">
        <w:rPr>
          <w:rFonts w:ascii="Garamond" w:hAnsi="Garamond" w:cs="Arial"/>
        </w:rPr>
        <w:t>zákona</w:t>
      </w:r>
      <w:proofErr w:type="gramEnd"/>
      <w:r w:rsidRPr="00AD1B96">
        <w:rPr>
          <w:rFonts w:ascii="Garamond" w:hAnsi="Garamond" w:cs="Arial"/>
        </w:rPr>
        <w:t xml:space="preserve"> č. 183/2006 Sb.( stavební zákon v platném znění) s tím, že jsou učiněna taková opatření, která jsou v souladu se zákonem o ochraně osobních údajů.</w:t>
      </w:r>
    </w:p>
    <w:p w:rsidR="00D92307" w:rsidRPr="00AD1B96" w:rsidRDefault="00B00ED3" w:rsidP="00B00ED3">
      <w:pPr>
        <w:spacing w:after="0" w:line="240" w:lineRule="auto"/>
        <w:jc w:val="both"/>
        <w:rPr>
          <w:rFonts w:ascii="Garamond" w:hAnsi="Garamond" w:cs="Arial"/>
        </w:rPr>
      </w:pPr>
      <w:r w:rsidRPr="00AD1B96">
        <w:rPr>
          <w:rFonts w:ascii="Garamond" w:hAnsi="Garamond" w:cs="Arial"/>
        </w:rPr>
        <w:t>3. Kopie rozhodnutí, či souhlasů jsou přílohou tohoto sdělení.</w:t>
      </w:r>
    </w:p>
    <w:p w:rsidR="00D92307" w:rsidRPr="00AD1B96" w:rsidRDefault="00D92307" w:rsidP="00D92307">
      <w:pPr>
        <w:spacing w:after="0" w:line="240" w:lineRule="auto"/>
        <w:jc w:val="both"/>
        <w:rPr>
          <w:rFonts w:ascii="Garamond" w:hAnsi="Garamond" w:cs="Arial"/>
          <w:b/>
          <w:noProof/>
        </w:rPr>
      </w:pP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b/>
          <w:noProof/>
        </w:rPr>
      </w:pPr>
      <w:r w:rsidRPr="00AD1B96">
        <w:rPr>
          <w:rFonts w:ascii="Garamond" w:hAnsi="Garamond" w:cs="Arial"/>
          <w:b/>
          <w:noProof/>
        </w:rPr>
        <w:t>03/2021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/>
          <w:b/>
        </w:rPr>
      </w:pPr>
      <w:r w:rsidRPr="00AD1B96">
        <w:rPr>
          <w:rFonts w:ascii="Garamond" w:hAnsi="Garamond"/>
          <w:b/>
        </w:rPr>
        <w:t>Městský úřad Slavkov u Brna, odbor správy majetku, investic a rozvoje poskytl dne 16. 1. 2021 žadateli tyto informace: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Times New Roman"/>
          <w:u w:val="single"/>
        </w:rPr>
      </w:pPr>
      <w:r w:rsidRPr="00AD1B96">
        <w:rPr>
          <w:rFonts w:ascii="Garamond" w:hAnsi="Garamond" w:cs="Times New Roman"/>
          <w:u w:val="single"/>
        </w:rPr>
        <w:t>Požadovaná informace: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Times New Roman"/>
        </w:rPr>
      </w:pPr>
      <w:r w:rsidRPr="00AD1B96">
        <w:rPr>
          <w:rFonts w:ascii="Garamond" w:hAnsi="Garamond" w:cs="Times New Roman"/>
        </w:rPr>
        <w:t>Ve smyslu zákona č. 106/1999 Sb., o svobodném přístupu k informacím Vás žádám o zpřístupnění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Times New Roman"/>
        </w:rPr>
      </w:pPr>
      <w:r w:rsidRPr="00AD1B96">
        <w:rPr>
          <w:rFonts w:ascii="Garamond" w:hAnsi="Garamond" w:cs="Times New Roman"/>
        </w:rPr>
        <w:t>následujících informaci: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Times New Roman"/>
        </w:rPr>
      </w:pPr>
      <w:proofErr w:type="gramStart"/>
      <w:r w:rsidRPr="00AD1B96">
        <w:rPr>
          <w:rFonts w:ascii="Garamond" w:hAnsi="Garamond" w:cs="Times New Roman"/>
        </w:rPr>
        <w:t>1.Kolik</w:t>
      </w:r>
      <w:proofErr w:type="gramEnd"/>
      <w:r w:rsidRPr="00AD1B96">
        <w:rPr>
          <w:rFonts w:ascii="Garamond" w:hAnsi="Garamond" w:cs="Times New Roman"/>
        </w:rPr>
        <w:t xml:space="preserve"> světelných bodů tvoří soustava veřejného osvětlení (VO)? (počet všech svítidel umístěných jak na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Times New Roman"/>
        </w:rPr>
      </w:pPr>
      <w:r w:rsidRPr="00AD1B96">
        <w:rPr>
          <w:rFonts w:ascii="Garamond" w:hAnsi="Garamond" w:cs="Times New Roman"/>
        </w:rPr>
        <w:t xml:space="preserve">samostatných </w:t>
      </w:r>
      <w:proofErr w:type="gramStart"/>
      <w:r w:rsidRPr="00AD1B96">
        <w:rPr>
          <w:rFonts w:ascii="Garamond" w:hAnsi="Garamond" w:cs="Times New Roman"/>
        </w:rPr>
        <w:t>sloupech</w:t>
      </w:r>
      <w:proofErr w:type="gramEnd"/>
      <w:r w:rsidRPr="00AD1B96">
        <w:rPr>
          <w:rFonts w:ascii="Garamond" w:hAnsi="Garamond" w:cs="Times New Roman"/>
        </w:rPr>
        <w:t xml:space="preserve"> VO, tak na sloupech nízkého napětí či na výložnících domů).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Times New Roman"/>
        </w:rPr>
      </w:pPr>
      <w:proofErr w:type="gramStart"/>
      <w:r w:rsidRPr="00AD1B96">
        <w:rPr>
          <w:rFonts w:ascii="Garamond" w:hAnsi="Garamond" w:cs="Times New Roman"/>
        </w:rPr>
        <w:t>2.Jaký</w:t>
      </w:r>
      <w:proofErr w:type="gramEnd"/>
      <w:r w:rsidRPr="00AD1B96">
        <w:rPr>
          <w:rFonts w:ascii="Garamond" w:hAnsi="Garamond" w:cs="Times New Roman"/>
        </w:rPr>
        <w:t xml:space="preserve"> je (zhruba) celkový instalovaný příkon soustavy VO?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Times New Roman"/>
        </w:rPr>
      </w:pPr>
      <w:proofErr w:type="gramStart"/>
      <w:r w:rsidRPr="00AD1B96">
        <w:rPr>
          <w:rFonts w:ascii="Garamond" w:hAnsi="Garamond" w:cs="Times New Roman"/>
        </w:rPr>
        <w:t>3.Jaké</w:t>
      </w:r>
      <w:proofErr w:type="gramEnd"/>
      <w:r w:rsidRPr="00AD1B96">
        <w:rPr>
          <w:rFonts w:ascii="Garamond" w:hAnsi="Garamond" w:cs="Times New Roman"/>
        </w:rPr>
        <w:t xml:space="preserve"> typy svítidel tvoří instalovaný příkon - procentní podíl pro sodíkové výbojky, výbojky RVLX, halogenové výbojky a LED svítidla?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Times New Roman"/>
        </w:rPr>
      </w:pPr>
      <w:proofErr w:type="gramStart"/>
      <w:r w:rsidRPr="00AD1B96">
        <w:rPr>
          <w:rFonts w:ascii="Garamond" w:hAnsi="Garamond" w:cs="Times New Roman"/>
        </w:rPr>
        <w:t>4.Jaká</w:t>
      </w:r>
      <w:proofErr w:type="gramEnd"/>
      <w:r w:rsidRPr="00AD1B96">
        <w:rPr>
          <w:rFonts w:ascii="Garamond" w:hAnsi="Garamond" w:cs="Times New Roman"/>
        </w:rPr>
        <w:t xml:space="preserve"> je celková roční spotřeba energie soustavy VO v kWh? (Uveďte roky 2018, 2019 a 2020 pokud máte rok 2020 k dispozici).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Times New Roman"/>
        </w:rPr>
      </w:pPr>
      <w:proofErr w:type="gramStart"/>
      <w:r w:rsidRPr="00AD1B96">
        <w:rPr>
          <w:rFonts w:ascii="Garamond" w:hAnsi="Garamond" w:cs="Times New Roman"/>
        </w:rPr>
        <w:t>5.Jaké</w:t>
      </w:r>
      <w:proofErr w:type="gramEnd"/>
      <w:r w:rsidRPr="00AD1B96">
        <w:rPr>
          <w:rFonts w:ascii="Garamond" w:hAnsi="Garamond" w:cs="Times New Roman"/>
        </w:rPr>
        <w:t xml:space="preserve"> je celková cena za spotřebu energie soustavy VO v Kč? (Uveďte roky 2018, 2019 a 2020 pokud máte rok 2020 k dispozici).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Times New Roman"/>
        </w:rPr>
      </w:pP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  <w:u w:val="single"/>
        </w:rPr>
      </w:pPr>
      <w:r w:rsidRPr="00AD1B96">
        <w:rPr>
          <w:rFonts w:ascii="Garamond" w:hAnsi="Garamond" w:cs="Arial"/>
          <w:noProof/>
          <w:u w:val="single"/>
        </w:rPr>
        <w:t xml:space="preserve">Poskytnutá informace: </w:t>
      </w:r>
    </w:p>
    <w:p w:rsidR="0037254B" w:rsidRPr="00AD1B96" w:rsidRDefault="00FD7DA8" w:rsidP="0037254B">
      <w:pPr>
        <w:spacing w:after="0" w:line="240" w:lineRule="auto"/>
        <w:jc w:val="both"/>
        <w:rPr>
          <w:rFonts w:ascii="Garamond" w:hAnsi="Garamond" w:cs="Arial"/>
          <w:noProof/>
        </w:rPr>
      </w:pPr>
      <w:r>
        <w:rPr>
          <w:rFonts w:ascii="Garamond" w:hAnsi="Garamond" w:cs="Arial"/>
          <w:noProof/>
        </w:rPr>
        <w:t>Na</w:t>
      </w:r>
      <w:r w:rsidR="0037254B" w:rsidRPr="00AD1B96">
        <w:rPr>
          <w:rFonts w:ascii="Garamond" w:hAnsi="Garamond" w:cs="Arial"/>
          <w:noProof/>
        </w:rPr>
        <w:t xml:space="preserve"> základě vašeho podání žádosti dle zákona č. 106/1999 Sb., o svobodném přístupu k informacím, které nám bylo prostřednictvím datové schránky zasláno dne 05.01.2021 si Vám dovolujeme odpovědět na Vaše dotazy. 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  <w:r w:rsidRPr="00AD1B96">
        <w:rPr>
          <w:rFonts w:ascii="Garamond" w:hAnsi="Garamond" w:cs="Arial"/>
          <w:noProof/>
        </w:rPr>
        <w:t>Dotaz č. 1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  <w:r w:rsidRPr="00AD1B96">
        <w:rPr>
          <w:rFonts w:ascii="Garamond" w:hAnsi="Garamond" w:cs="Arial"/>
          <w:noProof/>
        </w:rPr>
        <w:t>Kolik světelných bodů tvoří soustava veřejného osvětlení (VO). (Počet všech svítidel umístěných na samostatných sloupech VO, tak na sloupech nízkého napětí či na výložnících domů).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  <w:r w:rsidRPr="00AD1B96">
        <w:rPr>
          <w:rFonts w:ascii="Garamond" w:hAnsi="Garamond" w:cs="Arial"/>
          <w:noProof/>
        </w:rPr>
        <w:t>Odpověď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  <w:r w:rsidRPr="00AD1B96">
        <w:rPr>
          <w:rFonts w:ascii="Garamond" w:hAnsi="Garamond" w:cs="Arial"/>
          <w:noProof/>
        </w:rPr>
        <w:t>Soustava veřejného osvětlení města Slavkov u Brna obsahuje 1150 ks světelných bodů.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  <w:r w:rsidRPr="00AD1B96">
        <w:rPr>
          <w:rFonts w:ascii="Garamond" w:hAnsi="Garamond" w:cs="Arial"/>
          <w:noProof/>
        </w:rPr>
        <w:t>Dotaz č.2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  <w:r w:rsidRPr="00AD1B96">
        <w:rPr>
          <w:rFonts w:ascii="Garamond" w:hAnsi="Garamond" w:cs="Arial"/>
          <w:noProof/>
        </w:rPr>
        <w:t>Jaký je (zhruba) celkový instalovaný příkon soustavy VO.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  <w:r w:rsidRPr="00AD1B96">
        <w:rPr>
          <w:rFonts w:ascii="Garamond" w:hAnsi="Garamond" w:cs="Arial"/>
          <w:noProof/>
        </w:rPr>
        <w:t>Odpověď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  <w:r w:rsidRPr="00AD1B96">
        <w:rPr>
          <w:rFonts w:ascii="Garamond" w:hAnsi="Garamond" w:cs="Arial"/>
          <w:noProof/>
        </w:rPr>
        <w:t>Celkový instalovaný příkon je cca  114 kW.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  <w:r w:rsidRPr="00AD1B96">
        <w:rPr>
          <w:rFonts w:ascii="Garamond" w:hAnsi="Garamond" w:cs="Arial"/>
          <w:noProof/>
        </w:rPr>
        <w:t>Dotaz č. 3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  <w:r w:rsidRPr="00AD1B96">
        <w:rPr>
          <w:rFonts w:ascii="Garamond" w:hAnsi="Garamond" w:cs="Arial"/>
          <w:noProof/>
        </w:rPr>
        <w:t>Jaké typy svítidel tvoří instalovaný příkon – procentní podíl pro sodíkové výbojky, výbojky RVLX, halogenové výbojky a LED svítidla.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  <w:r w:rsidRPr="00AD1B96">
        <w:rPr>
          <w:rFonts w:ascii="Garamond" w:hAnsi="Garamond" w:cs="Arial"/>
          <w:noProof/>
        </w:rPr>
        <w:t>Odpověď: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  <w:r w:rsidRPr="00AD1B96">
        <w:rPr>
          <w:rFonts w:ascii="Garamond" w:hAnsi="Garamond" w:cs="Arial"/>
          <w:noProof/>
        </w:rPr>
        <w:t>Procentní podíl je následující: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  <w:r w:rsidRPr="00AD1B96">
        <w:rPr>
          <w:rFonts w:ascii="Garamond" w:hAnsi="Garamond" w:cs="Arial"/>
          <w:noProof/>
        </w:rPr>
        <w:t>sodíkové  82,26 %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  <w:r w:rsidRPr="00AD1B96">
        <w:rPr>
          <w:rFonts w:ascii="Garamond" w:hAnsi="Garamond" w:cs="Arial"/>
          <w:noProof/>
        </w:rPr>
        <w:t>RVLX  0 %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  <w:r w:rsidRPr="00AD1B96">
        <w:rPr>
          <w:rFonts w:ascii="Garamond" w:hAnsi="Garamond" w:cs="Arial"/>
          <w:noProof/>
        </w:rPr>
        <w:t>halogenové 2,6 %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  <w:r w:rsidRPr="00AD1B96">
        <w:rPr>
          <w:rFonts w:ascii="Garamond" w:hAnsi="Garamond" w:cs="Arial"/>
          <w:noProof/>
        </w:rPr>
        <w:t>LED 15,13 %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  <w:r w:rsidRPr="00AD1B96">
        <w:rPr>
          <w:rFonts w:ascii="Garamond" w:hAnsi="Garamond" w:cs="Arial"/>
          <w:noProof/>
        </w:rPr>
        <w:t>Dotaz č. 4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  <w:r w:rsidRPr="00AD1B96">
        <w:rPr>
          <w:rFonts w:ascii="Garamond" w:hAnsi="Garamond" w:cs="Arial"/>
          <w:noProof/>
        </w:rPr>
        <w:t>Jaká je celková roční spotřeba energie soustavy VO v kWh (uveďte roky 2018,2019,2020 pokud je k dispozici).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  <w:r w:rsidRPr="00AD1B96">
        <w:rPr>
          <w:rFonts w:ascii="Garamond" w:hAnsi="Garamond" w:cs="Arial"/>
          <w:noProof/>
        </w:rPr>
        <w:t>Odpověď: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  <w:r w:rsidRPr="00AD1B96">
        <w:rPr>
          <w:rFonts w:ascii="Garamond" w:hAnsi="Garamond" w:cs="Arial"/>
          <w:noProof/>
        </w:rPr>
        <w:t>Celková roční spotřeba je následující: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  <w:r w:rsidRPr="00AD1B96">
        <w:rPr>
          <w:rFonts w:ascii="Garamond" w:hAnsi="Garamond" w:cs="Arial"/>
          <w:noProof/>
        </w:rPr>
        <w:t>2018    312.910 kWh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  <w:r w:rsidRPr="00AD1B96">
        <w:rPr>
          <w:rFonts w:ascii="Garamond" w:hAnsi="Garamond" w:cs="Arial"/>
          <w:noProof/>
        </w:rPr>
        <w:t>2019    324.710 kWh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  <w:r w:rsidRPr="00AD1B96">
        <w:rPr>
          <w:rFonts w:ascii="Garamond" w:hAnsi="Garamond" w:cs="Arial"/>
          <w:noProof/>
        </w:rPr>
        <w:t>2020    k datu 20.10.2020 247.920 kWh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  <w:r w:rsidRPr="00AD1B96">
        <w:rPr>
          <w:rFonts w:ascii="Garamond" w:hAnsi="Garamond" w:cs="Arial"/>
          <w:noProof/>
        </w:rPr>
        <w:t>Dotaz č. 5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  <w:r w:rsidRPr="00AD1B96">
        <w:rPr>
          <w:rFonts w:ascii="Garamond" w:hAnsi="Garamond" w:cs="Arial"/>
          <w:noProof/>
        </w:rPr>
        <w:t>Jaká je celková cena za spotřebu energie soustavy VO v Kč. (uveďte roky 2018,2019,2020 pokud je k dispozici).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  <w:r w:rsidRPr="00AD1B96">
        <w:rPr>
          <w:rFonts w:ascii="Garamond" w:hAnsi="Garamond" w:cs="Arial"/>
          <w:noProof/>
        </w:rPr>
        <w:t>Odpověď: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  <w:r w:rsidRPr="00AD1B96">
        <w:rPr>
          <w:rFonts w:ascii="Garamond" w:hAnsi="Garamond" w:cs="Arial"/>
          <w:noProof/>
        </w:rPr>
        <w:t>Celková cena za spotřebu energie činí: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  <w:r w:rsidRPr="00AD1B96">
        <w:rPr>
          <w:rFonts w:ascii="Garamond" w:hAnsi="Garamond" w:cs="Arial"/>
          <w:noProof/>
        </w:rPr>
        <w:t>2018  780.111,- Kč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  <w:r w:rsidRPr="00AD1B96">
        <w:rPr>
          <w:rFonts w:ascii="Garamond" w:hAnsi="Garamond" w:cs="Arial"/>
          <w:noProof/>
        </w:rPr>
        <w:t>2019  931.436,- Kč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  <w:r w:rsidRPr="00AD1B96">
        <w:rPr>
          <w:rFonts w:ascii="Garamond" w:hAnsi="Garamond" w:cs="Arial"/>
          <w:noProof/>
        </w:rPr>
        <w:t>2020   k datu 20.10.2020  660.132,- Kč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b/>
          <w:noProof/>
        </w:rPr>
      </w:pPr>
      <w:r w:rsidRPr="00AD1B96">
        <w:rPr>
          <w:rFonts w:ascii="Garamond" w:hAnsi="Garamond" w:cs="Arial"/>
          <w:b/>
          <w:noProof/>
        </w:rPr>
        <w:t>04/2021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/>
          <w:b/>
        </w:rPr>
      </w:pPr>
      <w:r w:rsidRPr="00AD1B96">
        <w:rPr>
          <w:rFonts w:ascii="Garamond" w:hAnsi="Garamond"/>
          <w:b/>
        </w:rPr>
        <w:t>Městský úřad Slavkov u Brna, odbor kancelář tajemníka dne 20. 1. 2021 žadateli tyto informace: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Times New Roman"/>
          <w:u w:val="single"/>
        </w:rPr>
      </w:pPr>
      <w:r w:rsidRPr="00AD1B96">
        <w:rPr>
          <w:rFonts w:ascii="Garamond" w:hAnsi="Garamond" w:cs="Times New Roman"/>
          <w:u w:val="single"/>
        </w:rPr>
        <w:t>Požadovaná informace:</w:t>
      </w:r>
    </w:p>
    <w:p w:rsidR="002D168D" w:rsidRPr="00AD1B96" w:rsidRDefault="002D168D" w:rsidP="0037254B">
      <w:pPr>
        <w:spacing w:after="0" w:line="240" w:lineRule="auto"/>
        <w:jc w:val="both"/>
        <w:rPr>
          <w:rFonts w:ascii="Garamond" w:hAnsi="Garamond" w:cs="Times New Roman"/>
        </w:rPr>
      </w:pPr>
      <w:r w:rsidRPr="00AD1B96">
        <w:rPr>
          <w:rFonts w:ascii="Garamond" w:hAnsi="Garamond" w:cs="Times New Roman"/>
        </w:rPr>
        <w:t>Osobně doručenou žádostí o poskytnutí informace o výši měsíčního platu Ing. Oksany Matyášové a o poskytnutých odměnách za měsíc prosinec, 13. Platu nebo jiného peněžního plnění jakkoliv pojmenovaného.</w:t>
      </w:r>
      <w:r w:rsidR="00FD7DA8">
        <w:rPr>
          <w:rFonts w:ascii="Garamond" w:hAnsi="Garamond" w:cs="Times New Roman"/>
        </w:rPr>
        <w:t xml:space="preserve"> </w:t>
      </w:r>
      <w:r w:rsidRPr="00AD1B96">
        <w:rPr>
          <w:rFonts w:ascii="Garamond" w:hAnsi="Garamond" w:cs="Times New Roman"/>
        </w:rPr>
        <w:t>Informace mají být zaslány na e-mail</w:t>
      </w:r>
      <w:r w:rsidR="00FD7DA8">
        <w:rPr>
          <w:rFonts w:ascii="Garamond" w:hAnsi="Garamond" w:cs="Times New Roman"/>
        </w:rPr>
        <w:t>.</w:t>
      </w:r>
    </w:p>
    <w:p w:rsidR="002D168D" w:rsidRPr="00AD1B96" w:rsidRDefault="002D168D" w:rsidP="0037254B">
      <w:pPr>
        <w:spacing w:after="0" w:line="240" w:lineRule="auto"/>
        <w:jc w:val="both"/>
        <w:rPr>
          <w:rFonts w:ascii="Garamond" w:hAnsi="Garamond" w:cs="Times New Roman"/>
        </w:rPr>
      </w:pPr>
    </w:p>
    <w:p w:rsidR="002D168D" w:rsidRPr="00AD1B96" w:rsidRDefault="00DB3A82" w:rsidP="002D168D">
      <w:pPr>
        <w:spacing w:after="0" w:line="240" w:lineRule="auto"/>
        <w:jc w:val="both"/>
        <w:rPr>
          <w:rFonts w:ascii="Garamond" w:hAnsi="Garamond" w:cs="Arial"/>
          <w:noProof/>
          <w:u w:val="single"/>
        </w:rPr>
      </w:pPr>
      <w:r>
        <w:rPr>
          <w:rFonts w:ascii="Garamond" w:hAnsi="Garamond" w:cs="Arial"/>
          <w:noProof/>
          <w:u w:val="single"/>
        </w:rPr>
        <w:t>Žadateli odeslána Výzva k doplnění žádosti:</w:t>
      </w:r>
    </w:p>
    <w:p w:rsidR="002D168D" w:rsidRPr="00AD1B96" w:rsidRDefault="00DB3A82" w:rsidP="002D168D">
      <w:pPr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Vážený pane</w:t>
      </w:r>
      <w:r w:rsidR="002D168D" w:rsidRPr="00AD1B96">
        <w:rPr>
          <w:rFonts w:ascii="Garamond" w:hAnsi="Garamond" w:cs="Arial"/>
        </w:rPr>
        <w:t>,</w:t>
      </w:r>
    </w:p>
    <w:p w:rsidR="002D168D" w:rsidRPr="00AD1B96" w:rsidRDefault="002D168D" w:rsidP="002D168D">
      <w:pPr>
        <w:spacing w:after="0" w:line="240" w:lineRule="auto"/>
        <w:jc w:val="both"/>
        <w:rPr>
          <w:rFonts w:ascii="Garamond" w:hAnsi="Garamond" w:cs="Arial"/>
        </w:rPr>
      </w:pPr>
      <w:r w:rsidRPr="00AD1B96">
        <w:rPr>
          <w:rFonts w:ascii="Garamond" w:hAnsi="Garamond" w:cs="Arial"/>
        </w:rPr>
        <w:t>Městský úřad Slavkov u Brna obdržel dne 13.01.2021 Vaši žádost o poskytnutí informace</w:t>
      </w:r>
      <w:r w:rsidR="00BE3161">
        <w:rPr>
          <w:rFonts w:ascii="Garamond" w:hAnsi="Garamond" w:cs="Arial"/>
        </w:rPr>
        <w:t xml:space="preserve"> </w:t>
      </w:r>
      <w:r w:rsidRPr="00AD1B96">
        <w:rPr>
          <w:rFonts w:ascii="Garamond" w:hAnsi="Garamond" w:cs="Arial"/>
        </w:rPr>
        <w:t>o výši měsíčního platu, odměny, 13. platu nebo jiných peněžních plnění v měsíci prosinci 2020</w:t>
      </w:r>
      <w:r w:rsidR="00BE3161">
        <w:rPr>
          <w:rFonts w:ascii="Garamond" w:hAnsi="Garamond" w:cs="Arial"/>
        </w:rPr>
        <w:t xml:space="preserve"> </w:t>
      </w:r>
      <w:r w:rsidRPr="00AD1B96">
        <w:rPr>
          <w:rFonts w:ascii="Garamond" w:hAnsi="Garamond" w:cs="Arial"/>
        </w:rPr>
        <w:t xml:space="preserve">Ing. arch. </w:t>
      </w:r>
      <w:proofErr w:type="gramStart"/>
      <w:r w:rsidRPr="00AD1B96">
        <w:rPr>
          <w:rFonts w:ascii="Garamond" w:hAnsi="Garamond" w:cs="Arial"/>
        </w:rPr>
        <w:t>O</w:t>
      </w:r>
      <w:r w:rsidR="00BE3161">
        <w:rPr>
          <w:rFonts w:ascii="Garamond" w:hAnsi="Garamond" w:cs="Arial"/>
        </w:rPr>
        <w:t>.</w:t>
      </w:r>
      <w:r w:rsidRPr="00AD1B96">
        <w:rPr>
          <w:rFonts w:ascii="Garamond" w:hAnsi="Garamond" w:cs="Arial"/>
        </w:rPr>
        <w:t>M.</w:t>
      </w:r>
      <w:proofErr w:type="gramEnd"/>
      <w:r w:rsidR="00BE3161">
        <w:rPr>
          <w:rFonts w:ascii="Garamond" w:hAnsi="Garamond" w:cs="Arial"/>
        </w:rPr>
        <w:t xml:space="preserve"> </w:t>
      </w:r>
      <w:r w:rsidRPr="00AD1B96">
        <w:rPr>
          <w:rFonts w:ascii="Garamond" w:hAnsi="Garamond" w:cs="Arial"/>
        </w:rPr>
        <w:t xml:space="preserve">S ohledem na závěry Ústavního soudu, zaujaté v nálezu ze dne </w:t>
      </w:r>
      <w:proofErr w:type="gramStart"/>
      <w:r w:rsidRPr="00AD1B96">
        <w:rPr>
          <w:rFonts w:ascii="Garamond" w:hAnsi="Garamond" w:cs="Arial"/>
        </w:rPr>
        <w:t>17.10.2017</w:t>
      </w:r>
      <w:proofErr w:type="gramEnd"/>
      <w:r w:rsidRPr="00AD1B96">
        <w:rPr>
          <w:rFonts w:ascii="Garamond" w:hAnsi="Garamond" w:cs="Arial"/>
        </w:rPr>
        <w:t xml:space="preserve">, </w:t>
      </w:r>
      <w:proofErr w:type="spellStart"/>
      <w:r w:rsidRPr="00AD1B96">
        <w:rPr>
          <w:rFonts w:ascii="Garamond" w:hAnsi="Garamond" w:cs="Arial"/>
        </w:rPr>
        <w:t>sp</w:t>
      </w:r>
      <w:proofErr w:type="spellEnd"/>
      <w:r w:rsidRPr="00AD1B96">
        <w:rPr>
          <w:rFonts w:ascii="Garamond" w:hAnsi="Garamond" w:cs="Arial"/>
        </w:rPr>
        <w:t>. zn. IV. ÚS 1378/16,</w:t>
      </w:r>
      <w:r w:rsidR="00BE3161">
        <w:rPr>
          <w:rFonts w:ascii="Garamond" w:hAnsi="Garamond" w:cs="Arial"/>
        </w:rPr>
        <w:t xml:space="preserve"> </w:t>
      </w:r>
      <w:r w:rsidRPr="00AD1B96">
        <w:rPr>
          <w:rFonts w:ascii="Garamond" w:hAnsi="Garamond" w:cs="Arial"/>
        </w:rPr>
        <w:t>je možné takovou informaci zpřístupnit pouze v případě splnění následujících podmínek (bod 125</w:t>
      </w:r>
      <w:r w:rsidR="00BE3161">
        <w:rPr>
          <w:rFonts w:ascii="Garamond" w:hAnsi="Garamond" w:cs="Arial"/>
        </w:rPr>
        <w:t xml:space="preserve"> </w:t>
      </w:r>
      <w:r w:rsidRPr="00AD1B96">
        <w:rPr>
          <w:rFonts w:ascii="Garamond" w:hAnsi="Garamond" w:cs="Arial"/>
        </w:rPr>
        <w:t>odůvodnění nálezu):</w:t>
      </w:r>
    </w:p>
    <w:p w:rsidR="002D168D" w:rsidRPr="00AD1B96" w:rsidRDefault="002D168D" w:rsidP="002D168D">
      <w:pPr>
        <w:spacing w:after="0" w:line="240" w:lineRule="auto"/>
        <w:jc w:val="both"/>
        <w:rPr>
          <w:rFonts w:ascii="Garamond" w:hAnsi="Garamond" w:cs="Arial"/>
        </w:rPr>
      </w:pPr>
      <w:r w:rsidRPr="00AD1B96">
        <w:rPr>
          <w:rFonts w:ascii="Garamond" w:hAnsi="Garamond" w:cs="Arial"/>
        </w:rPr>
        <w:lastRenderedPageBreak/>
        <w:t>a) účelem vyžádání informace je přispět k diskusi o věcech veřejného zájmu;</w:t>
      </w:r>
    </w:p>
    <w:p w:rsidR="002D168D" w:rsidRPr="00AD1B96" w:rsidRDefault="002D168D" w:rsidP="002D168D">
      <w:pPr>
        <w:spacing w:after="0" w:line="240" w:lineRule="auto"/>
        <w:jc w:val="both"/>
        <w:rPr>
          <w:rFonts w:ascii="Garamond" w:hAnsi="Garamond" w:cs="Arial"/>
        </w:rPr>
      </w:pPr>
      <w:r w:rsidRPr="00AD1B96">
        <w:rPr>
          <w:rFonts w:ascii="Garamond" w:hAnsi="Garamond" w:cs="Arial"/>
        </w:rPr>
        <w:t>b) informace samotná se týká veřejného zájmu;</w:t>
      </w:r>
    </w:p>
    <w:p w:rsidR="002D168D" w:rsidRPr="00AD1B96" w:rsidRDefault="002D168D" w:rsidP="002D168D">
      <w:pPr>
        <w:spacing w:after="0" w:line="240" w:lineRule="auto"/>
        <w:jc w:val="both"/>
        <w:rPr>
          <w:rFonts w:ascii="Garamond" w:hAnsi="Garamond" w:cs="Arial"/>
        </w:rPr>
      </w:pPr>
      <w:r w:rsidRPr="00AD1B96">
        <w:rPr>
          <w:rFonts w:ascii="Garamond" w:hAnsi="Garamond" w:cs="Arial"/>
        </w:rPr>
        <w:t>c) žadatel o informaci plní úkoly či poslání dozoru veřejnosti či roli tzv. „společenského hlídacího</w:t>
      </w:r>
    </w:p>
    <w:p w:rsidR="002D168D" w:rsidRPr="00AD1B96" w:rsidRDefault="002D168D" w:rsidP="002D168D">
      <w:pPr>
        <w:spacing w:after="0" w:line="240" w:lineRule="auto"/>
        <w:jc w:val="both"/>
        <w:rPr>
          <w:rFonts w:ascii="Garamond" w:hAnsi="Garamond" w:cs="Arial"/>
        </w:rPr>
      </w:pPr>
      <w:r w:rsidRPr="00AD1B96">
        <w:rPr>
          <w:rFonts w:ascii="Garamond" w:hAnsi="Garamond" w:cs="Arial"/>
        </w:rPr>
        <w:t>psa“;</w:t>
      </w:r>
    </w:p>
    <w:p w:rsidR="002D168D" w:rsidRPr="00AD1B96" w:rsidRDefault="002D168D" w:rsidP="002D168D">
      <w:pPr>
        <w:spacing w:after="0" w:line="240" w:lineRule="auto"/>
        <w:jc w:val="both"/>
        <w:rPr>
          <w:rFonts w:ascii="Garamond" w:hAnsi="Garamond" w:cs="Arial"/>
        </w:rPr>
      </w:pPr>
      <w:r w:rsidRPr="00AD1B96">
        <w:rPr>
          <w:rFonts w:ascii="Garamond" w:hAnsi="Garamond" w:cs="Arial"/>
        </w:rPr>
        <w:t>d) informace existuje a je dostupná.</w:t>
      </w:r>
    </w:p>
    <w:p w:rsidR="002D168D" w:rsidRPr="00AD1B96" w:rsidRDefault="002D168D" w:rsidP="002D168D">
      <w:pPr>
        <w:spacing w:after="0" w:line="240" w:lineRule="auto"/>
        <w:jc w:val="both"/>
        <w:rPr>
          <w:rFonts w:ascii="Garamond" w:hAnsi="Garamond" w:cs="Arial"/>
        </w:rPr>
      </w:pPr>
      <w:r w:rsidRPr="00AD1B96">
        <w:rPr>
          <w:rFonts w:ascii="Garamond" w:hAnsi="Garamond" w:cs="Arial"/>
        </w:rPr>
        <w:t>Za účelem řádného vyřízení žádosti Vás s odkazem na § 4 odst. 3 a 4 zákona č. 500/200 Sb.,</w:t>
      </w:r>
    </w:p>
    <w:p w:rsidR="002D168D" w:rsidRPr="00AD1B96" w:rsidRDefault="002D168D" w:rsidP="002D168D">
      <w:pPr>
        <w:spacing w:after="0" w:line="240" w:lineRule="auto"/>
        <w:jc w:val="both"/>
        <w:rPr>
          <w:rFonts w:ascii="Garamond" w:hAnsi="Garamond" w:cs="Arial"/>
        </w:rPr>
      </w:pPr>
      <w:r w:rsidRPr="00AD1B96">
        <w:rPr>
          <w:rFonts w:ascii="Garamond" w:hAnsi="Garamond" w:cs="Arial"/>
        </w:rPr>
        <w:t>správní řád, ve znění pozdějších předpisů, vyzýváme k doplnění žádosti o sdělení, jakým způsobem</w:t>
      </w:r>
    </w:p>
    <w:p w:rsidR="002D168D" w:rsidRPr="00AD1B96" w:rsidRDefault="002D168D" w:rsidP="002D168D">
      <w:pPr>
        <w:spacing w:after="0" w:line="240" w:lineRule="auto"/>
        <w:jc w:val="both"/>
        <w:rPr>
          <w:rFonts w:ascii="Garamond" w:hAnsi="Garamond" w:cs="Arial"/>
        </w:rPr>
      </w:pPr>
      <w:r w:rsidRPr="00AD1B96">
        <w:rPr>
          <w:rFonts w:ascii="Garamond" w:hAnsi="Garamond" w:cs="Arial"/>
        </w:rPr>
        <w:t>jsou ve Vašem případě splněny podmínky vyjádřené v nálezu Ústavního soudu uvedené pod</w:t>
      </w:r>
      <w:r w:rsidR="008C501B" w:rsidRPr="00AD1B96">
        <w:rPr>
          <w:rFonts w:ascii="Garamond" w:hAnsi="Garamond" w:cs="Arial"/>
        </w:rPr>
        <w:t xml:space="preserve"> </w:t>
      </w:r>
      <w:r w:rsidRPr="00AD1B96">
        <w:rPr>
          <w:rFonts w:ascii="Garamond" w:hAnsi="Garamond" w:cs="Arial"/>
        </w:rPr>
        <w:t>písmeny a) až c).</w:t>
      </w:r>
    </w:p>
    <w:p w:rsidR="002D168D" w:rsidRPr="00AD1B96" w:rsidRDefault="002D168D" w:rsidP="002D168D">
      <w:pPr>
        <w:spacing w:after="0" w:line="240" w:lineRule="auto"/>
        <w:jc w:val="both"/>
        <w:rPr>
          <w:rFonts w:ascii="Garamond" w:hAnsi="Garamond" w:cs="Arial"/>
        </w:rPr>
      </w:pPr>
      <w:r w:rsidRPr="00AD1B96">
        <w:rPr>
          <w:rFonts w:ascii="Garamond" w:hAnsi="Garamond" w:cs="Arial"/>
        </w:rPr>
        <w:t>O doplnění údajů Vás žádáme do 5 dnů ode dne doručení této výzvy.</w:t>
      </w:r>
    </w:p>
    <w:p w:rsidR="002D168D" w:rsidRPr="00AD1B96" w:rsidRDefault="002D168D" w:rsidP="002D168D">
      <w:pPr>
        <w:spacing w:after="0" w:line="240" w:lineRule="auto"/>
        <w:jc w:val="both"/>
        <w:rPr>
          <w:rFonts w:ascii="Garamond" w:hAnsi="Garamond" w:cs="Arial"/>
        </w:rPr>
      </w:pPr>
      <w:r w:rsidRPr="00AD1B96">
        <w:rPr>
          <w:rFonts w:ascii="Garamond" w:hAnsi="Garamond" w:cs="Arial"/>
        </w:rPr>
        <w:t>V případě, že uvedené údaje neobdržíme, budeme žádost věcně hodnotit, tj. posuzovat splnění</w:t>
      </w:r>
    </w:p>
    <w:p w:rsidR="002D168D" w:rsidRPr="00AD1B96" w:rsidRDefault="002D168D" w:rsidP="002D168D">
      <w:pPr>
        <w:spacing w:after="0" w:line="240" w:lineRule="auto"/>
        <w:jc w:val="both"/>
        <w:rPr>
          <w:rFonts w:ascii="Garamond" w:hAnsi="Garamond" w:cs="Arial"/>
        </w:rPr>
      </w:pPr>
      <w:r w:rsidRPr="00AD1B96">
        <w:rPr>
          <w:rFonts w:ascii="Garamond" w:hAnsi="Garamond" w:cs="Arial"/>
        </w:rPr>
        <w:t>jednotlivých požadavků nálezu, pouze na základě informací nám dostupných.</w:t>
      </w:r>
    </w:p>
    <w:p w:rsidR="002D168D" w:rsidRPr="00AD1B96" w:rsidRDefault="002D168D" w:rsidP="002D168D">
      <w:pPr>
        <w:spacing w:after="0" w:line="240" w:lineRule="auto"/>
        <w:jc w:val="both"/>
        <w:rPr>
          <w:rFonts w:ascii="Garamond" w:hAnsi="Garamond" w:cs="Arial"/>
          <w:b/>
          <w:noProof/>
        </w:rPr>
      </w:pPr>
    </w:p>
    <w:p w:rsidR="002D168D" w:rsidRPr="00AD1B96" w:rsidRDefault="002D168D" w:rsidP="002D168D">
      <w:pPr>
        <w:spacing w:after="0" w:line="240" w:lineRule="auto"/>
        <w:jc w:val="both"/>
        <w:rPr>
          <w:rFonts w:ascii="Garamond" w:hAnsi="Garamond" w:cs="Arial"/>
          <w:noProof/>
          <w:u w:val="single"/>
        </w:rPr>
      </w:pPr>
      <w:r w:rsidRPr="00AD1B96">
        <w:rPr>
          <w:rFonts w:ascii="Garamond" w:hAnsi="Garamond" w:cs="Arial"/>
          <w:noProof/>
          <w:u w:val="single"/>
        </w:rPr>
        <w:t xml:space="preserve">Doplnění žádosti: </w:t>
      </w:r>
    </w:p>
    <w:p w:rsidR="002D168D" w:rsidRPr="00AD1B96" w:rsidRDefault="002D168D" w:rsidP="002D168D">
      <w:pPr>
        <w:spacing w:after="0" w:line="240" w:lineRule="auto"/>
        <w:jc w:val="both"/>
        <w:rPr>
          <w:rFonts w:ascii="Garamond" w:hAnsi="Garamond" w:cs="Arial"/>
        </w:rPr>
      </w:pPr>
      <w:r w:rsidRPr="00AD1B96">
        <w:rPr>
          <w:rFonts w:ascii="Garamond" w:hAnsi="Garamond" w:cs="Arial"/>
        </w:rPr>
        <w:t>Dobrý den,</w:t>
      </w:r>
      <w:r w:rsidR="00BE3161">
        <w:rPr>
          <w:rFonts w:ascii="Garamond" w:hAnsi="Garamond" w:cs="Arial"/>
        </w:rPr>
        <w:t xml:space="preserve"> </w:t>
      </w:r>
      <w:r w:rsidRPr="00AD1B96">
        <w:rPr>
          <w:rFonts w:ascii="Garamond" w:hAnsi="Garamond" w:cs="Arial"/>
        </w:rPr>
        <w:t>Chystám se podat na p. M</w:t>
      </w:r>
      <w:r w:rsidR="00BE3161">
        <w:rPr>
          <w:rFonts w:ascii="Garamond" w:hAnsi="Garamond" w:cs="Arial"/>
        </w:rPr>
        <w:t>.</w:t>
      </w:r>
      <w:r w:rsidRPr="00AD1B96">
        <w:rPr>
          <w:rFonts w:ascii="Garamond" w:hAnsi="Garamond" w:cs="Arial"/>
        </w:rPr>
        <w:t xml:space="preserve"> stížnost a potřebuji k tomu i</w:t>
      </w:r>
      <w:r w:rsidR="00DB3A82">
        <w:rPr>
          <w:rFonts w:ascii="Garamond" w:hAnsi="Garamond" w:cs="Arial"/>
        </w:rPr>
        <w:t>nformace. Je ve veřejném zájmu,</w:t>
      </w:r>
      <w:r w:rsidRPr="00AD1B96">
        <w:rPr>
          <w:rFonts w:ascii="Garamond" w:hAnsi="Garamond" w:cs="Arial"/>
        </w:rPr>
        <w:t xml:space="preserve"> aby lidi placený z veřejných peněz, v případě že neodvedou dobrou práci a tuto si nedokážou obhájit, dostali adekvátní plat, zvláště v dnešní době, kdy plno lidí šlo s příjmy výrazně dolu nebo až na nulu. Starostovi jsem psal stížnost už v listopadu, ten mi odpověděl až po urgenci v lednu, tak veřejnost bude určitě zajímat, jak se zachází s veřejnými penězi ve Slavkově. </w:t>
      </w:r>
    </w:p>
    <w:p w:rsidR="002D168D" w:rsidRPr="00AD1B96" w:rsidRDefault="002D168D" w:rsidP="002D168D">
      <w:pPr>
        <w:spacing w:after="0" w:line="240" w:lineRule="auto"/>
        <w:jc w:val="both"/>
        <w:rPr>
          <w:rFonts w:ascii="Garamond" w:hAnsi="Garamond" w:cs="Arial"/>
          <w:b/>
          <w:noProof/>
        </w:rPr>
      </w:pPr>
    </w:p>
    <w:p w:rsidR="002D168D" w:rsidRDefault="00DB3A82" w:rsidP="00DB3A82">
      <w:pPr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  <w:noProof/>
          <w:u w:val="single"/>
        </w:rPr>
        <w:t>Dne</w:t>
      </w:r>
      <w:r w:rsidR="002D168D" w:rsidRPr="00AD1B96">
        <w:rPr>
          <w:rFonts w:ascii="Garamond" w:hAnsi="Garamond" w:cs="Arial"/>
          <w:noProof/>
          <w:u w:val="single"/>
        </w:rPr>
        <w:t xml:space="preserve"> 20. 1</w:t>
      </w:r>
      <w:r>
        <w:rPr>
          <w:rFonts w:ascii="Garamond" w:hAnsi="Garamond" w:cs="Arial"/>
          <w:noProof/>
          <w:u w:val="single"/>
        </w:rPr>
        <w:t>. 2021 bylo rozhodnuto o odmítnutí žádosti</w:t>
      </w:r>
      <w:r w:rsidRPr="00DB3A82">
        <w:rPr>
          <w:rFonts w:ascii="Garamond" w:hAnsi="Garamond" w:cs="Arial"/>
          <w:noProof/>
        </w:rPr>
        <w:t>, jelikož</w:t>
      </w:r>
      <w:r>
        <w:rPr>
          <w:rFonts w:ascii="Garamond" w:hAnsi="Garamond" w:cs="Arial"/>
          <w:noProof/>
          <w:u w:val="single"/>
        </w:rPr>
        <w:t xml:space="preserve"> </w:t>
      </w:r>
      <w:r w:rsidRPr="00AD1B96">
        <w:rPr>
          <w:rFonts w:ascii="Garamond" w:hAnsi="Garamond" w:cs="Arial"/>
        </w:rPr>
        <w:t>žádost nesplnila podmínky pro prolomení práva na ochranu osobních</w:t>
      </w:r>
      <w:r>
        <w:rPr>
          <w:rFonts w:ascii="Garamond" w:hAnsi="Garamond" w:cs="Arial"/>
        </w:rPr>
        <w:t xml:space="preserve"> </w:t>
      </w:r>
      <w:r w:rsidRPr="00AD1B96">
        <w:rPr>
          <w:rFonts w:ascii="Garamond" w:hAnsi="Garamond" w:cs="Arial"/>
        </w:rPr>
        <w:t>údajů</w:t>
      </w:r>
      <w:r>
        <w:rPr>
          <w:rFonts w:ascii="Garamond" w:hAnsi="Garamond" w:cs="Arial"/>
        </w:rPr>
        <w:t>.</w:t>
      </w:r>
    </w:p>
    <w:p w:rsidR="00DB3A82" w:rsidRPr="00DB3A82" w:rsidRDefault="00DB3A82" w:rsidP="00DB3A82">
      <w:pPr>
        <w:spacing w:after="0" w:line="240" w:lineRule="auto"/>
        <w:jc w:val="both"/>
        <w:rPr>
          <w:rFonts w:ascii="Garamond" w:hAnsi="Garamond" w:cs="Arial"/>
        </w:rPr>
      </w:pPr>
    </w:p>
    <w:p w:rsidR="002D168D" w:rsidRDefault="002D168D" w:rsidP="0037254B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5470A9" w:rsidRDefault="005470A9" w:rsidP="005470A9">
      <w:pPr>
        <w:spacing w:after="0" w:line="240" w:lineRule="auto"/>
        <w:jc w:val="both"/>
        <w:rPr>
          <w:rFonts w:ascii="Garamond" w:hAnsi="Garamond" w:cs="Arial"/>
          <w:b/>
          <w:noProof/>
        </w:rPr>
      </w:pPr>
      <w:r>
        <w:rPr>
          <w:rFonts w:ascii="Garamond" w:hAnsi="Garamond" w:cs="Arial"/>
          <w:b/>
          <w:noProof/>
        </w:rPr>
        <w:t>05/2021</w:t>
      </w:r>
    </w:p>
    <w:p w:rsidR="005470A9" w:rsidRDefault="005470A9" w:rsidP="005470A9">
      <w:pPr>
        <w:spacing w:after="0" w:line="240" w:lineRule="auto"/>
        <w:jc w:val="both"/>
        <w:rPr>
          <w:rFonts w:ascii="Garamond" w:hAnsi="Garamond"/>
          <w:b/>
        </w:rPr>
      </w:pPr>
      <w:r w:rsidRPr="008D3C97">
        <w:rPr>
          <w:rFonts w:ascii="Garamond" w:hAnsi="Garamond"/>
          <w:b/>
        </w:rPr>
        <w:t xml:space="preserve">Městský úřad Slavkov u Brna, </w:t>
      </w:r>
      <w:r w:rsidRPr="009F6CCC">
        <w:rPr>
          <w:rFonts w:ascii="Garamond" w:hAnsi="Garamond"/>
          <w:b/>
        </w:rPr>
        <w:t xml:space="preserve">odbor </w:t>
      </w:r>
      <w:r>
        <w:rPr>
          <w:rFonts w:ascii="Garamond" w:hAnsi="Garamond"/>
          <w:b/>
        </w:rPr>
        <w:t xml:space="preserve">finanční poskytl dne 02. 02. 2021 </w:t>
      </w:r>
      <w:r w:rsidRPr="008D3C97">
        <w:rPr>
          <w:rFonts w:ascii="Garamond" w:hAnsi="Garamond"/>
          <w:b/>
        </w:rPr>
        <w:t>žadateli tyto informace:</w:t>
      </w:r>
    </w:p>
    <w:p w:rsidR="005470A9" w:rsidRDefault="005470A9" w:rsidP="005470A9">
      <w:pPr>
        <w:spacing w:after="0" w:line="240" w:lineRule="auto"/>
        <w:jc w:val="both"/>
        <w:rPr>
          <w:rFonts w:ascii="Garamond" w:hAnsi="Garamond" w:cs="Times New Roman"/>
          <w:u w:val="single"/>
        </w:rPr>
      </w:pPr>
      <w:r w:rsidRPr="003869EA">
        <w:rPr>
          <w:rFonts w:ascii="Garamond" w:hAnsi="Garamond" w:cs="Times New Roman"/>
          <w:u w:val="single"/>
        </w:rPr>
        <w:t>Požadovaná</w:t>
      </w:r>
      <w:r>
        <w:rPr>
          <w:rFonts w:ascii="Garamond" w:hAnsi="Garamond" w:cs="Times New Roman"/>
          <w:u w:val="single"/>
        </w:rPr>
        <w:t xml:space="preserve"> informace</w:t>
      </w:r>
      <w:r w:rsidRPr="003869EA">
        <w:rPr>
          <w:rFonts w:ascii="Garamond" w:hAnsi="Garamond" w:cs="Times New Roman"/>
          <w:u w:val="single"/>
        </w:rPr>
        <w:t>:</w:t>
      </w:r>
    </w:p>
    <w:p w:rsidR="005470A9" w:rsidRPr="00CF2531" w:rsidRDefault="005470A9" w:rsidP="005470A9">
      <w:pPr>
        <w:spacing w:after="0" w:line="240" w:lineRule="auto"/>
        <w:jc w:val="both"/>
        <w:rPr>
          <w:rFonts w:ascii="Garamond" w:hAnsi="Garamond" w:cs="Arial"/>
          <w:noProof/>
        </w:rPr>
      </w:pPr>
      <w:r w:rsidRPr="00CF2531">
        <w:rPr>
          <w:rFonts w:ascii="Garamond" w:hAnsi="Garamond" w:cs="Arial"/>
          <w:noProof/>
        </w:rPr>
        <w:t>Dovoluji si Vás požádat o informace spočívající ve sdělení</w:t>
      </w:r>
    </w:p>
    <w:p w:rsidR="005470A9" w:rsidRPr="00CF2531" w:rsidRDefault="005470A9" w:rsidP="005470A9">
      <w:pPr>
        <w:spacing w:after="0" w:line="240" w:lineRule="auto"/>
        <w:jc w:val="both"/>
        <w:rPr>
          <w:rFonts w:ascii="Garamond" w:hAnsi="Garamond" w:cs="Arial"/>
          <w:noProof/>
        </w:rPr>
      </w:pPr>
      <w:r w:rsidRPr="00CF2531">
        <w:rPr>
          <w:rFonts w:ascii="Garamond" w:hAnsi="Garamond" w:cs="Arial"/>
          <w:noProof/>
        </w:rPr>
        <w:t>1) počtu exekucí dle zákona č. 120/2001 Sb., o soudních exekutorech a exekuční činnosti</w:t>
      </w:r>
      <w:r>
        <w:rPr>
          <w:rFonts w:ascii="Garamond" w:hAnsi="Garamond" w:cs="Arial"/>
          <w:noProof/>
        </w:rPr>
        <w:t xml:space="preserve"> </w:t>
      </w:r>
      <w:r w:rsidRPr="00CF2531">
        <w:rPr>
          <w:rFonts w:ascii="Garamond" w:hAnsi="Garamond" w:cs="Arial"/>
          <w:noProof/>
        </w:rPr>
        <w:t>(exekuční řád) vedených Vaší obcí, v nichž Vaše obec jako oprávněný vymáhá poplatky za</w:t>
      </w:r>
      <w:r>
        <w:rPr>
          <w:rFonts w:ascii="Garamond" w:hAnsi="Garamond" w:cs="Arial"/>
          <w:noProof/>
        </w:rPr>
        <w:t xml:space="preserve"> </w:t>
      </w:r>
      <w:r w:rsidRPr="00CF2531">
        <w:rPr>
          <w:rFonts w:ascii="Garamond" w:hAnsi="Garamond" w:cs="Arial"/>
          <w:noProof/>
        </w:rPr>
        <w:t>provoz systému shromažďování odpadů dle zákona č. 565/1990 Sb., o místních poplatcích po</w:t>
      </w:r>
      <w:r>
        <w:rPr>
          <w:rFonts w:ascii="Garamond" w:hAnsi="Garamond" w:cs="Arial"/>
          <w:noProof/>
        </w:rPr>
        <w:t xml:space="preserve"> </w:t>
      </w:r>
      <w:r w:rsidRPr="00CF2531">
        <w:rPr>
          <w:rFonts w:ascii="Garamond" w:hAnsi="Garamond" w:cs="Arial"/>
          <w:noProof/>
        </w:rPr>
        <w:t>povinných - plátcích poplatku, kteří byli v době vyměření poplatku nezletilí (tj. osobami</w:t>
      </w:r>
      <w:r>
        <w:rPr>
          <w:rFonts w:ascii="Garamond" w:hAnsi="Garamond" w:cs="Arial"/>
          <w:noProof/>
        </w:rPr>
        <w:t xml:space="preserve"> </w:t>
      </w:r>
      <w:r w:rsidRPr="00CF2531">
        <w:rPr>
          <w:rFonts w:ascii="Garamond" w:hAnsi="Garamond" w:cs="Arial"/>
          <w:noProof/>
        </w:rPr>
        <w:t>mladšími 18 let v době vyměření poplatku nikoliv v době nařízení exekuce) a dále ve sdělení</w:t>
      </w:r>
      <w:r>
        <w:rPr>
          <w:rFonts w:ascii="Garamond" w:hAnsi="Garamond" w:cs="Arial"/>
          <w:noProof/>
        </w:rPr>
        <w:t xml:space="preserve"> </w:t>
      </w:r>
      <w:r w:rsidRPr="00CF2531">
        <w:rPr>
          <w:rFonts w:ascii="Garamond" w:hAnsi="Garamond" w:cs="Arial"/>
          <w:noProof/>
        </w:rPr>
        <w:t>čísel jednacích těchto exekučních řízeních u konkrétního exekutora;</w:t>
      </w:r>
    </w:p>
    <w:p w:rsidR="005470A9" w:rsidRPr="00CF2531" w:rsidRDefault="005470A9" w:rsidP="005470A9">
      <w:pPr>
        <w:spacing w:after="0" w:line="240" w:lineRule="auto"/>
        <w:jc w:val="both"/>
        <w:rPr>
          <w:rFonts w:ascii="Garamond" w:hAnsi="Garamond" w:cs="Arial"/>
          <w:noProof/>
        </w:rPr>
      </w:pPr>
      <w:r w:rsidRPr="00CF2531">
        <w:rPr>
          <w:rFonts w:ascii="Garamond" w:hAnsi="Garamond" w:cs="Arial"/>
          <w:noProof/>
        </w:rPr>
        <w:t>2) počtu exekucí dle zákona č. 280/2009 Sb., daňového řádu (tj. tzv. daňových exekucí)</w:t>
      </w:r>
      <w:r>
        <w:rPr>
          <w:rFonts w:ascii="Garamond" w:hAnsi="Garamond" w:cs="Arial"/>
          <w:noProof/>
        </w:rPr>
        <w:t xml:space="preserve"> </w:t>
      </w:r>
      <w:r w:rsidRPr="00CF2531">
        <w:rPr>
          <w:rFonts w:ascii="Garamond" w:hAnsi="Garamond" w:cs="Arial"/>
          <w:noProof/>
        </w:rPr>
        <w:t>vedených Vaší obcí, v nichž Vaše obec jako oprávněný vymáhá poplatky za provoz systému</w:t>
      </w:r>
      <w:r>
        <w:rPr>
          <w:rFonts w:ascii="Garamond" w:hAnsi="Garamond" w:cs="Arial"/>
          <w:noProof/>
        </w:rPr>
        <w:t xml:space="preserve"> </w:t>
      </w:r>
      <w:r w:rsidRPr="00CF2531">
        <w:rPr>
          <w:rFonts w:ascii="Garamond" w:hAnsi="Garamond" w:cs="Arial"/>
          <w:noProof/>
        </w:rPr>
        <w:t>shromažďování odpadů dle zákona č. 565/1990 Sb., o místních poplatcích po povinných -</w:t>
      </w:r>
      <w:r>
        <w:rPr>
          <w:rFonts w:ascii="Garamond" w:hAnsi="Garamond" w:cs="Arial"/>
          <w:noProof/>
        </w:rPr>
        <w:t xml:space="preserve"> </w:t>
      </w:r>
      <w:r w:rsidRPr="00CF2531">
        <w:rPr>
          <w:rFonts w:ascii="Garamond" w:hAnsi="Garamond" w:cs="Arial"/>
          <w:noProof/>
        </w:rPr>
        <w:t>plátcích poplatku, kteří byli v době vyměření poplatku nezletilí (tj. osobami mladšími 18 let</w:t>
      </w:r>
      <w:r>
        <w:rPr>
          <w:rFonts w:ascii="Garamond" w:hAnsi="Garamond" w:cs="Arial"/>
          <w:noProof/>
        </w:rPr>
        <w:t xml:space="preserve"> </w:t>
      </w:r>
      <w:r w:rsidRPr="00CF2531">
        <w:rPr>
          <w:rFonts w:ascii="Garamond" w:hAnsi="Garamond" w:cs="Arial"/>
          <w:noProof/>
        </w:rPr>
        <w:t>v době vyměření poplatku nikoliv v době nařízení exekuce) a dále ve sdělení čísel jednacích</w:t>
      </w:r>
      <w:r>
        <w:rPr>
          <w:rFonts w:ascii="Garamond" w:hAnsi="Garamond" w:cs="Arial"/>
          <w:noProof/>
        </w:rPr>
        <w:t xml:space="preserve"> </w:t>
      </w:r>
      <w:r w:rsidRPr="00CF2531">
        <w:rPr>
          <w:rFonts w:ascii="Garamond" w:hAnsi="Garamond" w:cs="Arial"/>
          <w:noProof/>
        </w:rPr>
        <w:t>těchto daňových exekucí s uvedením subjektu, který je vymáhá;</w:t>
      </w:r>
    </w:p>
    <w:p w:rsidR="005470A9" w:rsidRPr="00CF2531" w:rsidRDefault="005470A9" w:rsidP="005470A9">
      <w:pPr>
        <w:spacing w:after="0" w:line="240" w:lineRule="auto"/>
        <w:jc w:val="both"/>
        <w:rPr>
          <w:rFonts w:ascii="Garamond" w:hAnsi="Garamond" w:cs="Arial"/>
          <w:noProof/>
        </w:rPr>
      </w:pPr>
      <w:r w:rsidRPr="00CF2531">
        <w:rPr>
          <w:rFonts w:ascii="Garamond" w:hAnsi="Garamond" w:cs="Arial"/>
          <w:noProof/>
        </w:rPr>
        <w:t>3) zda Vaše obec uzavřela veřejnoprávní smlouvu na výkon přenesené působnosti spočívající</w:t>
      </w:r>
      <w:r>
        <w:rPr>
          <w:rFonts w:ascii="Garamond" w:hAnsi="Garamond" w:cs="Arial"/>
          <w:noProof/>
        </w:rPr>
        <w:t xml:space="preserve"> </w:t>
      </w:r>
      <w:r w:rsidRPr="00CF2531">
        <w:rPr>
          <w:rFonts w:ascii="Garamond" w:hAnsi="Garamond" w:cs="Arial"/>
          <w:noProof/>
        </w:rPr>
        <w:t>v přenosu výkonu vymáhání nedoplatků na jiného správce poplatku (pokud jde o poplatky za</w:t>
      </w:r>
      <w:r>
        <w:rPr>
          <w:rFonts w:ascii="Garamond" w:hAnsi="Garamond" w:cs="Arial"/>
          <w:noProof/>
        </w:rPr>
        <w:t xml:space="preserve"> </w:t>
      </w:r>
      <w:r w:rsidRPr="00CF2531">
        <w:rPr>
          <w:rFonts w:ascii="Garamond" w:hAnsi="Garamond" w:cs="Arial"/>
          <w:noProof/>
        </w:rPr>
        <w:t>provoz systému shromažďování odpadů dle zákona č. 565/1990 Sb., o místních poplatcích) a</w:t>
      </w:r>
      <w:r>
        <w:rPr>
          <w:rFonts w:ascii="Garamond" w:hAnsi="Garamond" w:cs="Arial"/>
          <w:noProof/>
        </w:rPr>
        <w:t xml:space="preserve"> </w:t>
      </w:r>
      <w:r w:rsidRPr="00CF2531">
        <w:rPr>
          <w:rFonts w:ascii="Garamond" w:hAnsi="Garamond" w:cs="Arial"/>
          <w:noProof/>
        </w:rPr>
        <w:t>pokud ano, o předložení textu této smlouvy;</w:t>
      </w:r>
    </w:p>
    <w:p w:rsidR="005470A9" w:rsidRDefault="005470A9" w:rsidP="005470A9">
      <w:pPr>
        <w:spacing w:after="0" w:line="240" w:lineRule="auto"/>
        <w:jc w:val="both"/>
        <w:rPr>
          <w:rFonts w:ascii="Garamond" w:hAnsi="Garamond" w:cs="Arial"/>
          <w:noProof/>
        </w:rPr>
      </w:pPr>
      <w:r w:rsidRPr="00CF2531">
        <w:rPr>
          <w:rFonts w:ascii="Garamond" w:hAnsi="Garamond" w:cs="Arial"/>
          <w:noProof/>
        </w:rPr>
        <w:t>4) počtu exekucí dle zákona č. 120/2001 Sb., o soudních exekutorech a exekuční činnosti</w:t>
      </w:r>
      <w:r>
        <w:rPr>
          <w:rFonts w:ascii="Garamond" w:hAnsi="Garamond" w:cs="Arial"/>
          <w:noProof/>
        </w:rPr>
        <w:t xml:space="preserve"> </w:t>
      </w:r>
      <w:r w:rsidRPr="00CF2531">
        <w:rPr>
          <w:rFonts w:ascii="Garamond" w:hAnsi="Garamond" w:cs="Arial"/>
          <w:noProof/>
        </w:rPr>
        <w:t>(exekuční řád) vedených Vaší obcí v nichž Vaše obec jako oprávněný vymáhá jinou</w:t>
      </w:r>
      <w:r>
        <w:rPr>
          <w:rFonts w:ascii="Garamond" w:hAnsi="Garamond" w:cs="Arial"/>
          <w:noProof/>
        </w:rPr>
        <w:t xml:space="preserve"> </w:t>
      </w:r>
      <w:r w:rsidRPr="00CF2531">
        <w:rPr>
          <w:rFonts w:ascii="Garamond" w:hAnsi="Garamond" w:cs="Arial"/>
          <w:noProof/>
        </w:rPr>
        <w:t>pohledávku než za poplatky za provoz systému shromažďování odpadů dle zákona</w:t>
      </w:r>
      <w:r>
        <w:rPr>
          <w:rFonts w:ascii="Garamond" w:hAnsi="Garamond" w:cs="Arial"/>
          <w:noProof/>
        </w:rPr>
        <w:t xml:space="preserve"> </w:t>
      </w:r>
      <w:r w:rsidRPr="00CF2531">
        <w:rPr>
          <w:rFonts w:ascii="Garamond" w:hAnsi="Garamond" w:cs="Arial"/>
          <w:noProof/>
        </w:rPr>
        <w:t>č. 565/1990 Sb., o místních poplatcích po povinných, kteří byli v době zahájení vymáhání</w:t>
      </w:r>
      <w:r>
        <w:rPr>
          <w:rFonts w:ascii="Garamond" w:hAnsi="Garamond" w:cs="Arial"/>
          <w:noProof/>
        </w:rPr>
        <w:t xml:space="preserve"> </w:t>
      </w:r>
      <w:r w:rsidRPr="00CF2531">
        <w:rPr>
          <w:rFonts w:ascii="Garamond" w:hAnsi="Garamond" w:cs="Arial"/>
          <w:noProof/>
        </w:rPr>
        <w:t>nezletilí (tj. osobami mladšími 18 let), dále ve sdělení o jaký typ pohledávky se jedná, čísel</w:t>
      </w:r>
      <w:r>
        <w:rPr>
          <w:rFonts w:ascii="Garamond" w:hAnsi="Garamond" w:cs="Arial"/>
          <w:noProof/>
        </w:rPr>
        <w:t xml:space="preserve"> </w:t>
      </w:r>
      <w:r w:rsidRPr="00CF2531">
        <w:rPr>
          <w:rFonts w:ascii="Garamond" w:hAnsi="Garamond" w:cs="Arial"/>
          <w:noProof/>
        </w:rPr>
        <w:t>jednacích těchto exekučních řízeních u konkrétního exekutora.</w:t>
      </w:r>
      <w:r w:rsidRPr="00CF2531">
        <w:rPr>
          <w:rFonts w:ascii="Garamond" w:hAnsi="Garamond" w:cs="Arial"/>
          <w:noProof/>
        </w:rPr>
        <w:cr/>
      </w:r>
    </w:p>
    <w:p w:rsidR="005470A9" w:rsidRPr="00444618" w:rsidRDefault="005470A9" w:rsidP="005470A9">
      <w:pPr>
        <w:spacing w:after="0" w:line="240" w:lineRule="auto"/>
        <w:jc w:val="both"/>
        <w:rPr>
          <w:rFonts w:ascii="Garamond" w:hAnsi="Garamond" w:cs="Arial"/>
          <w:noProof/>
          <w:u w:val="single"/>
        </w:rPr>
      </w:pPr>
      <w:r>
        <w:rPr>
          <w:rFonts w:ascii="Garamond" w:hAnsi="Garamond" w:cs="Arial"/>
          <w:noProof/>
          <w:u w:val="single"/>
        </w:rPr>
        <w:t>Poskytnutá odpověď dne 02. 02. 2021</w:t>
      </w:r>
      <w:r w:rsidRPr="00444618">
        <w:rPr>
          <w:rFonts w:ascii="Garamond" w:hAnsi="Garamond" w:cs="Arial"/>
          <w:noProof/>
          <w:u w:val="single"/>
        </w:rPr>
        <w:t xml:space="preserve">: </w:t>
      </w:r>
    </w:p>
    <w:p w:rsidR="005470A9" w:rsidRPr="004A5690" w:rsidRDefault="005470A9" w:rsidP="005470A9">
      <w:pPr>
        <w:spacing w:after="0" w:line="240" w:lineRule="auto"/>
        <w:jc w:val="both"/>
        <w:rPr>
          <w:rFonts w:ascii="Garamond" w:hAnsi="Garamond" w:cs="Arial"/>
          <w:noProof/>
        </w:rPr>
      </w:pPr>
      <w:r w:rsidRPr="004A5690">
        <w:rPr>
          <w:rFonts w:ascii="Garamond" w:hAnsi="Garamond" w:cs="Arial"/>
          <w:noProof/>
        </w:rPr>
        <w:t>V návaznosti na Váš dopis ze dne 26.1.2021 sdělujeme následující:</w:t>
      </w:r>
    </w:p>
    <w:p w:rsidR="005470A9" w:rsidRPr="004A5690" w:rsidRDefault="005470A9" w:rsidP="005470A9">
      <w:pPr>
        <w:spacing w:after="0" w:line="240" w:lineRule="auto"/>
        <w:jc w:val="both"/>
        <w:rPr>
          <w:rFonts w:ascii="Garamond" w:hAnsi="Garamond" w:cs="Arial"/>
          <w:noProof/>
        </w:rPr>
      </w:pPr>
      <w:r>
        <w:rPr>
          <w:rFonts w:ascii="Garamond" w:hAnsi="Garamond" w:cs="Arial"/>
          <w:noProof/>
        </w:rPr>
        <w:t xml:space="preserve">1) </w:t>
      </w:r>
      <w:r w:rsidRPr="004A5690">
        <w:rPr>
          <w:rFonts w:ascii="Garamond" w:hAnsi="Garamond" w:cs="Arial"/>
          <w:noProof/>
        </w:rPr>
        <w:t>Město Slavkov u Brna vybírá poplatek za svoz odpadu podle zákona o odpadech, č. 541/2020 Sb., nikoli podle zákona o místních poplatcích č. 565/1990 Sb. K dnešnímu dni neevidujeme žádné nezletilé dlužníky.</w:t>
      </w:r>
    </w:p>
    <w:p w:rsidR="005470A9" w:rsidRPr="004A5690" w:rsidRDefault="005470A9" w:rsidP="005470A9">
      <w:pPr>
        <w:spacing w:after="0" w:line="240" w:lineRule="auto"/>
        <w:jc w:val="both"/>
        <w:rPr>
          <w:rFonts w:ascii="Garamond" w:hAnsi="Garamond" w:cs="Arial"/>
          <w:noProof/>
        </w:rPr>
      </w:pPr>
      <w:r>
        <w:rPr>
          <w:rFonts w:ascii="Garamond" w:hAnsi="Garamond" w:cs="Arial"/>
          <w:noProof/>
        </w:rPr>
        <w:lastRenderedPageBreak/>
        <w:t xml:space="preserve">2) </w:t>
      </w:r>
      <w:r w:rsidRPr="004A5690">
        <w:rPr>
          <w:rFonts w:ascii="Garamond" w:hAnsi="Garamond" w:cs="Arial"/>
          <w:noProof/>
        </w:rPr>
        <w:t>Město Slavkov u Brna neuzavřelo žádnou veřejnoprávní smlouvu na výkon přenesené působnosti spočívající v přenosu výkonu vymáhání nedoplatků na poplatcích za shromažďování odpadů dle zákona č. 565/1990 Sb., o místních poplatcích na jiného správce poplatku.</w:t>
      </w:r>
    </w:p>
    <w:p w:rsidR="005470A9" w:rsidRPr="009D7EA9" w:rsidRDefault="005470A9" w:rsidP="005470A9">
      <w:pPr>
        <w:spacing w:after="0" w:line="240" w:lineRule="auto"/>
        <w:jc w:val="both"/>
        <w:rPr>
          <w:rFonts w:ascii="Garamond" w:hAnsi="Garamond" w:cs="Arial"/>
          <w:noProof/>
        </w:rPr>
      </w:pPr>
      <w:r>
        <w:rPr>
          <w:rFonts w:ascii="Garamond" w:hAnsi="Garamond" w:cs="Arial"/>
          <w:noProof/>
        </w:rPr>
        <w:t xml:space="preserve">3) </w:t>
      </w:r>
      <w:r w:rsidRPr="004A5690">
        <w:rPr>
          <w:rFonts w:ascii="Garamond" w:hAnsi="Garamond" w:cs="Arial"/>
          <w:noProof/>
        </w:rPr>
        <w:t>Město Slavkov u Brna nevede žádnou exekuci dle zákona č. 120/2001 Sb.,</w:t>
      </w:r>
      <w:r w:rsidR="00DB3A82">
        <w:rPr>
          <w:rFonts w:ascii="Garamond" w:hAnsi="Garamond" w:cs="Arial"/>
          <w:noProof/>
        </w:rPr>
        <w:t xml:space="preserve"> </w:t>
      </w:r>
      <w:r w:rsidRPr="004A5690">
        <w:rPr>
          <w:rFonts w:ascii="Garamond" w:hAnsi="Garamond" w:cs="Arial"/>
          <w:noProof/>
        </w:rPr>
        <w:t>proti nezletilým osobám na jiných pohledávkách.</w:t>
      </w:r>
    </w:p>
    <w:p w:rsidR="005470A9" w:rsidRDefault="005470A9" w:rsidP="0037254B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580841" w:rsidRDefault="00580841" w:rsidP="0037254B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580841" w:rsidRDefault="00580841" w:rsidP="00580841">
      <w:pPr>
        <w:spacing w:after="0" w:line="240" w:lineRule="auto"/>
        <w:jc w:val="both"/>
        <w:rPr>
          <w:rFonts w:ascii="Garamond" w:hAnsi="Garamond" w:cs="Arial"/>
          <w:b/>
          <w:noProof/>
        </w:rPr>
      </w:pPr>
      <w:r>
        <w:rPr>
          <w:rFonts w:ascii="Garamond" w:hAnsi="Garamond" w:cs="Arial"/>
          <w:b/>
          <w:noProof/>
        </w:rPr>
        <w:t>06/2021</w:t>
      </w:r>
    </w:p>
    <w:p w:rsidR="00580841" w:rsidRPr="00BE3161" w:rsidRDefault="00580841" w:rsidP="00580841">
      <w:pPr>
        <w:spacing w:after="0" w:line="240" w:lineRule="auto"/>
        <w:jc w:val="both"/>
        <w:rPr>
          <w:rFonts w:ascii="Garamond" w:hAnsi="Garamond"/>
          <w:b/>
        </w:rPr>
      </w:pPr>
      <w:r w:rsidRPr="008D3C97">
        <w:rPr>
          <w:rFonts w:ascii="Garamond" w:hAnsi="Garamond"/>
          <w:b/>
        </w:rPr>
        <w:t xml:space="preserve">Městský úřad Slavkov u Brna, </w:t>
      </w:r>
      <w:r w:rsidRPr="009F6CCC">
        <w:rPr>
          <w:rFonts w:ascii="Garamond" w:hAnsi="Garamond"/>
          <w:b/>
        </w:rPr>
        <w:t xml:space="preserve">odbor </w:t>
      </w:r>
      <w:r w:rsidR="00BE3161">
        <w:rPr>
          <w:rFonts w:ascii="Garamond" w:hAnsi="Garamond"/>
          <w:b/>
        </w:rPr>
        <w:t xml:space="preserve">kancelář tajemníka </w:t>
      </w:r>
      <w:r>
        <w:rPr>
          <w:rFonts w:ascii="Garamond" w:hAnsi="Garamond"/>
          <w:b/>
        </w:rPr>
        <w:t>poskytl dne 24</w:t>
      </w:r>
      <w:r w:rsidR="00BE3161">
        <w:rPr>
          <w:rFonts w:ascii="Garamond" w:hAnsi="Garamond"/>
          <w:b/>
        </w:rPr>
        <w:t xml:space="preserve">. </w:t>
      </w:r>
      <w:r>
        <w:rPr>
          <w:rFonts w:ascii="Garamond" w:hAnsi="Garamond"/>
          <w:b/>
        </w:rPr>
        <w:t xml:space="preserve">2. 2021 </w:t>
      </w:r>
      <w:r w:rsidRPr="008D3C97">
        <w:rPr>
          <w:rFonts w:ascii="Garamond" w:hAnsi="Garamond"/>
          <w:b/>
        </w:rPr>
        <w:t>žadateli tyto informace:</w:t>
      </w:r>
    </w:p>
    <w:p w:rsidR="00580841" w:rsidRPr="00BE3161" w:rsidRDefault="00580841" w:rsidP="00580841">
      <w:pPr>
        <w:spacing w:after="0" w:line="240" w:lineRule="auto"/>
        <w:jc w:val="both"/>
        <w:rPr>
          <w:rFonts w:ascii="Garamond" w:hAnsi="Garamond" w:cs="Times New Roman"/>
          <w:u w:val="single"/>
        </w:rPr>
      </w:pPr>
      <w:r w:rsidRPr="003869EA">
        <w:rPr>
          <w:rFonts w:ascii="Garamond" w:hAnsi="Garamond" w:cs="Times New Roman"/>
          <w:u w:val="single"/>
        </w:rPr>
        <w:t>Požadovaná</w:t>
      </w:r>
      <w:r>
        <w:rPr>
          <w:rFonts w:ascii="Garamond" w:hAnsi="Garamond" w:cs="Times New Roman"/>
          <w:u w:val="single"/>
        </w:rPr>
        <w:t xml:space="preserve"> informace</w:t>
      </w:r>
      <w:r w:rsidRPr="003869EA">
        <w:rPr>
          <w:rFonts w:ascii="Garamond" w:hAnsi="Garamond" w:cs="Times New Roman"/>
          <w:u w:val="single"/>
        </w:rPr>
        <w:t>: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Jaké konkrétní příspěvkové organizace, ve smyslu § 4 odst. 1 písm. c) a d) zákona č. 134/2016 Sb. (dále i „ZVZ“), byly povinným subjektem zřízeny, a to za celou dobu existence povinného subjektu?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Uvedenou informaci prosím uvádějte včetně uvedení všech identifikačních údajů příspěvkové organizace a včetně popisu jejího účelu.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Jaké jiné právnické osoby, ve smyslu § 4 odst. 1 písm. e) bod 1. a bod 2. zákona č. 134/2016 Sb., byly povinným subjektem založeny, a to za celou dobu existence povinného subjektu?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Uvedenou informaci prosím uvádějte včetně uvedení všech identifikačních údajů jiné právnické osoby a včetně popisu jejího účelu.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Jaké právnické osoby, které nespadají pod definici § 4 odst. 1 písm. e) bod 1. a bod 2. zákona č. 134/2016 Sb. byly povinným subjektem založeny, a to za celou dobu existence povinného subjektu?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Jaké 3 nejvýznamnější zakázky byly uzavřeny v kalendářním roce 2020 na základě vertikální spolupráce dle § 11 zákona č. 134/2016 Sb.?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Uvedenou informaci prosím uvádějte včetně uvedení všech identifikačních údajů druhé smluvní strany zakázky a včetně skutečné hodnoty zakázky. V případě, že skutečnou hodnotu zakázky nelze určit, tak prosím uveďte  předpokládanou hodnotu zakázky dle § 16 ZVZ. Za nejvýznamnější zakázky považujte nadlimitní veřejné zakázky jejíž skutečná, nebo předpokládaná hodnota je v daném kalendářním roce nejvyšší.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Jaké 3 nejvýznamnější zakázky byly uzavřeny v kalendářním roce 2020 na základě horizontální spolupráce dle § 12 zákona č. 134/2016 Sb.?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Uvedenou informaci prosím uvádějte včetně uvedení všech identifikačních údajů druhé smluvní strany zakázky a včetně skutečné hodnoty zakázky. V případě, že skutečnou hodnotu zakázky nelze určit, tak prosím uveďte předpokládanou hodnotu zakázky dle § 16 ZVZ. Za nejvýznamnější zakázky považujte nadlimitní veřejné zakázky, jejíž skutečná, nebo předpokládaná hodnota je v daném kalendářním roce nejvyšší.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Jaké 3 nejvýznamnější veřejné zakázky byly uzavřeny v kalendářním roce 2020 s dodavateli, kteří nejsou veřejným zadavatelem podle ZVZ?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Uvedenou informaci prosím uvádějte včetně uvedení všech identifikačních údajů druhé smluvní strany zakázky a včetně skutečné hodnoty zakázky. V případě, že skutečnou hodnotu zakázky nelze určit, tak prosím uveďte předpokládanou hodnotu zakázky dle § 16 ZVZ. Za nejvýznamnější zakázky považujte nadlimitní veřejné zakázky, jejíž skutečná, nebo předpokládaná hodnota je v daném kalendářním roce nejvyšší.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Jakým způsobem zajišťuje povinný subjekt dodržení zásadu transparentnosti podle § 6 ZVZ ve vztahu k veřejným zakázkám malého rozsahu na právní služby nespadající pod výjimku dle § 29 písm k) ZVZ?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lastRenderedPageBreak/>
        <w:t>Uvedenou informaci prosím uvádějte uvedením webové stránky, kde probíhá běžná soutěž, nebo uvedením seznamu oslovovaných kanceláří, tak aby bylo zajištěno dostatečné tržní prostředí.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Jaká organizační složka státu je přímo nadřízená povinnému subjektu?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Prosím o sdělení struktury organigramu povinného subjektu (resp. popis své organizační struktury), včetně uvedení odborů, sekcí a oddělení, uvedení počtu zaměstnanců konkrétních odborů, oddělení a sekcí a vyjádření vztahu nadřízenosti a podřízenosti mezi nimi.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Jakou internetovou adresu profilu zadavatele, včetně vlastního profilu zadavatele ve smyslu § 214 povinný subjekt používá?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Vážení, omlouvám se za rozsah požadovaných informací a budu Vám velmi vděčný za jejich poskytnutí. Jedná se pouze o základní informace sledující transparentnost příjemců veřejných prostředků.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Uvedené informace prosím poskytnout prostřednictvím datové zpr</w:t>
      </w:r>
      <w:r>
        <w:rPr>
          <w:rFonts w:ascii="Garamond" w:hAnsi="Garamond" w:cs="Arial"/>
          <w:noProof/>
        </w:rPr>
        <w:t>ávy do datové schránky žadatele.</w:t>
      </w:r>
    </w:p>
    <w:p w:rsid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580841" w:rsidRPr="00AD1B96" w:rsidRDefault="00580841" w:rsidP="00580841">
      <w:pPr>
        <w:spacing w:after="0" w:line="240" w:lineRule="auto"/>
        <w:jc w:val="both"/>
        <w:rPr>
          <w:rFonts w:ascii="Garamond" w:hAnsi="Garamond" w:cs="Arial"/>
          <w:noProof/>
          <w:u w:val="single"/>
        </w:rPr>
      </w:pPr>
      <w:r>
        <w:rPr>
          <w:rFonts w:ascii="Garamond" w:hAnsi="Garamond" w:cs="Arial"/>
          <w:noProof/>
          <w:u w:val="single"/>
        </w:rPr>
        <w:t>Poskytnutá odpověď dne 24. 2</w:t>
      </w:r>
      <w:r w:rsidRPr="00AD1B96">
        <w:rPr>
          <w:rFonts w:ascii="Garamond" w:hAnsi="Garamond" w:cs="Arial"/>
          <w:noProof/>
          <w:u w:val="single"/>
        </w:rPr>
        <w:t xml:space="preserve">. 2021: 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Městský úřad Slavkov u Brna obdržel dne 12. 2. 2021 datovou zprávu, kterou žádáte o poskytnutí informací dle zákona č. 106/1999 Sb., o svobodném přístupu k informacím. Na základě této žádosti Vám sdělujeme následující: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Město Slavkov u Brna, IČ: 00292311, zřídilo tyto příspěvkové organizace: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-</w:t>
      </w:r>
      <w:r w:rsidRPr="00580841">
        <w:rPr>
          <w:rFonts w:ascii="Garamond" w:hAnsi="Garamond" w:cs="Arial"/>
          <w:noProof/>
        </w:rPr>
        <w:tab/>
        <w:t>Zámek Slavkov - Austerlitz, příspěvková organizace, Palackého náměstí 1, 684 01 Slavkov u Brna, IČ: 00373320,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-</w:t>
      </w:r>
      <w:r w:rsidRPr="00580841">
        <w:rPr>
          <w:rFonts w:ascii="Garamond" w:hAnsi="Garamond" w:cs="Arial"/>
          <w:noProof/>
        </w:rPr>
        <w:tab/>
        <w:t>Technické služby města Slavkov u Brna, příspěvková organizace, Československé armády 1676, 684 01 Slavkov u Brna, IČ: 70 890 471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-</w:t>
      </w:r>
      <w:r w:rsidRPr="00580841">
        <w:rPr>
          <w:rFonts w:ascii="Garamond" w:hAnsi="Garamond" w:cs="Arial"/>
          <w:noProof/>
        </w:rPr>
        <w:tab/>
        <w:t>Základní škola Tyršova Slavkov u Brna, příspěvková organizace, Tyršova 977, 684 01 Slavkov u Brna, IČ: 46270949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-</w:t>
      </w:r>
      <w:r w:rsidRPr="00580841">
        <w:rPr>
          <w:rFonts w:ascii="Garamond" w:hAnsi="Garamond" w:cs="Arial"/>
          <w:noProof/>
        </w:rPr>
        <w:tab/>
        <w:t>Základní škola Komenského Slavkov u Brna, příspěvková organizace, Komenského náměstí 495, 684 01 Slavkov u Brna, IČ: 46270931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-</w:t>
      </w:r>
      <w:r w:rsidRPr="00580841">
        <w:rPr>
          <w:rFonts w:ascii="Garamond" w:hAnsi="Garamond" w:cs="Arial"/>
          <w:noProof/>
        </w:rPr>
        <w:tab/>
        <w:t>Mateřská škola Zvídálek Slavkov u Brna, příspěvková organizace, Komenského náměstí 495, 68401  Slavkov u Brna, IČ: 71002391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-</w:t>
      </w:r>
      <w:r w:rsidRPr="00580841">
        <w:rPr>
          <w:rFonts w:ascii="Garamond" w:hAnsi="Garamond" w:cs="Arial"/>
          <w:noProof/>
        </w:rPr>
        <w:tab/>
        <w:t>Dům dětí a mládeže Slavkov u Brna, příspěvková organizace, Komenského náměstí 495, 684 01 Slavkov u Brna, IČ: 70285217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-</w:t>
      </w:r>
      <w:r w:rsidRPr="00580841">
        <w:rPr>
          <w:rFonts w:ascii="Garamond" w:hAnsi="Garamond" w:cs="Arial"/>
          <w:noProof/>
        </w:rPr>
        <w:tab/>
        <w:t>Základní umělecká škola Františka France Slavkov u Brna, příspěvková organizace, Komenského náměstí 525, 684 01 Slavkov u Brna, IČ: 47411619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 xml:space="preserve">Pro další informací, které požadujete, odkazujeme na veřejný rejstřík: </w:t>
      </w:r>
      <w:hyperlink r:id="rId6" w:history="1">
        <w:r w:rsidRPr="000763F8">
          <w:rPr>
            <w:rStyle w:val="Hypertextovodkaz"/>
            <w:rFonts w:ascii="Garamond" w:hAnsi="Garamond" w:cs="Arial"/>
            <w:noProof/>
          </w:rPr>
          <w:t>https://or.justice.cz/ias/ui/rejstrik</w:t>
        </w:r>
      </w:hyperlink>
      <w:r>
        <w:rPr>
          <w:rFonts w:ascii="Garamond" w:hAnsi="Garamond" w:cs="Arial"/>
          <w:noProof/>
        </w:rPr>
        <w:t xml:space="preserve"> 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Město Slavkov u Brna, IČ: 00292311, zřídilo tyto další právnické osoby: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-</w:t>
      </w:r>
      <w:r w:rsidRPr="00580841">
        <w:rPr>
          <w:rFonts w:ascii="Garamond" w:hAnsi="Garamond" w:cs="Arial"/>
          <w:noProof/>
        </w:rPr>
        <w:tab/>
        <w:t>Slavkovské bojiště – Austerlitz, Slavkov u Brna, Palackého náměstí 65, IČ: 72089431 (účelem je udržování tradic propagace Slavkovského bojiště - Austerlitz a akce, které k tomu cíli napomáhají),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-</w:t>
      </w:r>
      <w:r w:rsidRPr="00580841">
        <w:rPr>
          <w:rFonts w:ascii="Garamond" w:hAnsi="Garamond" w:cs="Arial"/>
          <w:noProof/>
        </w:rPr>
        <w:tab/>
        <w:t>Dobrovolný svazek obcí Ždánický les a Politaví Hrušky 166, 683 52 Křenovice, IČ: 61731226 (účelem je propagace mikroregionu, získávat finanční dotace pro realizaci společných projektů, zpracování společných studií rozvoje regionu, opravy historických a církevních staveb, podpora budování cyklostezek, podpora rozvoje folklórních a historických tradic, vydávání publikací),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-</w:t>
      </w:r>
      <w:r w:rsidRPr="00580841">
        <w:rPr>
          <w:rFonts w:ascii="Garamond" w:hAnsi="Garamond" w:cs="Arial"/>
          <w:noProof/>
        </w:rPr>
        <w:tab/>
        <w:t>Mohyla míru - Austerlitz, o.p.s., Masarykovo náměstí 100/7, 664 51 Šlapanice, IČ: 25561472 (účelem je dokumentace stavu kulturních a uměleckých památek památkové zóny bojiště bitvy u Slavkova - vytváření a využívání zdrojů ve prospěch kulturních, krajinných a uměleckých památek ležících na území památkové zóny podle vyhl. č. 475/1992 Sb., služba a pomoc k jejich záchraně, ochraně a udržování),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-</w:t>
      </w:r>
      <w:r w:rsidRPr="00580841">
        <w:rPr>
          <w:rFonts w:ascii="Garamond" w:hAnsi="Garamond" w:cs="Arial"/>
          <w:noProof/>
        </w:rPr>
        <w:tab/>
        <w:t>Sdružení obcí a měst jižní Moravy, Brno-střed, Brno-město, Dominikánské náměstí 196/1, IČ: 65338081 (účelem je koordinace v podobě doporučení a námětů hospodářského, sociálního a kulturního rozvoje jižní Moravy)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-</w:t>
      </w:r>
      <w:r w:rsidRPr="00580841">
        <w:rPr>
          <w:rFonts w:ascii="Garamond" w:hAnsi="Garamond" w:cs="Arial"/>
          <w:noProof/>
        </w:rPr>
        <w:tab/>
        <w:t>Brněnsko, z.s., Železné 112, IČ: 06449867 (účelem je přispívat k rozvoji cestovního ruchu v destinaci v souladu se strategickými záměry Jihomoravského kraje a statutárního města Brna a tím k ekonomickému rozvoji dané destinace a Jihomoravského kraje),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lastRenderedPageBreak/>
        <w:t>-</w:t>
      </w:r>
      <w:r w:rsidRPr="00580841">
        <w:rPr>
          <w:rFonts w:ascii="Garamond" w:hAnsi="Garamond" w:cs="Arial"/>
          <w:noProof/>
        </w:rPr>
        <w:tab/>
        <w:t>RESPONO, a.s., Vyškov-Město, Cukrovarská 486/16, IČ: 49435612 (účelem je nakládání s odpady),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-</w:t>
      </w:r>
      <w:r w:rsidRPr="00580841">
        <w:rPr>
          <w:rFonts w:ascii="Garamond" w:hAnsi="Garamond" w:cs="Arial"/>
          <w:noProof/>
        </w:rPr>
        <w:tab/>
        <w:t>Vodovody a kanalizace Vyškov,a.s., Vyškov-Město, Brněnská 410/13, IČ: 49454587 (účelem je provozování vodovodů a kanalizace s čistírnami odpadních vod na území okresu Vyškov, včetně dalších služeb s vodním hospodářstvím spojených).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Ve sledovaném období nebyly uzavřeny žádné nadlimitní  veřejné zakázky.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Město Slavkov u Brna zajišťuje právní služby většinově prostřednictvím městského právníka. Pokud je ve výjimečných případech oslovena externí AK (v posledních 3 letech osloveny pouze 4 AK), děje se tak z důvodu, že dochází k zahájení sporného řízení nebo jsou vypracovávána právní stanoviska s ohledem na hrozící sporné řízení. Jedná se tedy o situace spadající pod výjimku uvedenou v § 29 písm. k) ZVZ.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U decentralizace neplatí hierarchický princip, státní úřady nejsou obcím nadřízeny, v tomto smyslu tedy nelze určit organizační složku nadřízenou městu.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 xml:space="preserve">Organizační struktura Městského úřadu Slavkov u Brna je veřejně dostupná na webu města: </w:t>
      </w:r>
    </w:p>
    <w:p w:rsidR="00580841" w:rsidRPr="00580841" w:rsidRDefault="00306942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hyperlink r:id="rId7" w:history="1">
        <w:r w:rsidR="00580841" w:rsidRPr="000763F8">
          <w:rPr>
            <w:rStyle w:val="Hypertextovodkaz"/>
            <w:rFonts w:ascii="Garamond" w:hAnsi="Garamond" w:cs="Arial"/>
            <w:noProof/>
          </w:rPr>
          <w:t>http://www.slavkov.cz/mestky-urad/odbory-a-oddeleni/organizacni-rad-a-struktura/</w:t>
        </w:r>
      </w:hyperlink>
      <w:r w:rsidR="00580841">
        <w:rPr>
          <w:rFonts w:ascii="Garamond" w:hAnsi="Garamond" w:cs="Arial"/>
          <w:noProof/>
        </w:rPr>
        <w:t xml:space="preserve"> 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Internetová adresa profilu zadavatele je veřejně dostupná zde:</w:t>
      </w:r>
      <w:r>
        <w:rPr>
          <w:rFonts w:ascii="Garamond" w:hAnsi="Garamond" w:cs="Arial"/>
          <w:noProof/>
        </w:rPr>
        <w:t xml:space="preserve"> </w:t>
      </w:r>
      <w:hyperlink r:id="rId8" w:history="1">
        <w:r w:rsidRPr="000763F8">
          <w:rPr>
            <w:rStyle w:val="Hypertextovodkaz"/>
            <w:rFonts w:ascii="Garamond" w:hAnsi="Garamond" w:cs="Arial"/>
            <w:noProof/>
          </w:rPr>
          <w:t>https://www.profilzadavatele-vz.cz/profile_cent_1338.html</w:t>
        </w:r>
      </w:hyperlink>
      <w:r>
        <w:rPr>
          <w:rFonts w:ascii="Garamond" w:hAnsi="Garamond" w:cs="Arial"/>
          <w:noProof/>
        </w:rPr>
        <w:t xml:space="preserve"> </w:t>
      </w:r>
    </w:p>
    <w:p w:rsidR="00BE3161" w:rsidRDefault="00BE3161" w:rsidP="00580841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BE3161" w:rsidRDefault="00BE3161" w:rsidP="00BE3161">
      <w:pPr>
        <w:spacing w:after="0" w:line="240" w:lineRule="auto"/>
        <w:jc w:val="both"/>
        <w:rPr>
          <w:rFonts w:ascii="Garamond" w:hAnsi="Garamond" w:cs="Arial"/>
          <w:b/>
          <w:noProof/>
        </w:rPr>
      </w:pPr>
      <w:r>
        <w:rPr>
          <w:rFonts w:ascii="Garamond" w:hAnsi="Garamond" w:cs="Arial"/>
          <w:b/>
          <w:noProof/>
        </w:rPr>
        <w:t>07/2021</w:t>
      </w:r>
    </w:p>
    <w:p w:rsidR="00BE3161" w:rsidRPr="00BE3161" w:rsidRDefault="00BE3161" w:rsidP="00BE3161">
      <w:pPr>
        <w:pStyle w:val="Zkladntext2"/>
        <w:rPr>
          <w:rFonts w:ascii="Garamond" w:hAnsi="Garamond" w:cstheme="minorBidi"/>
          <w:bCs w:val="0"/>
        </w:rPr>
      </w:pPr>
      <w:r w:rsidRPr="00BE3161">
        <w:rPr>
          <w:rFonts w:ascii="Garamond" w:hAnsi="Garamond" w:cstheme="minorBidi"/>
          <w:bCs w:val="0"/>
        </w:rPr>
        <w:t>Městský úřad Slavkov u Brna, odbor správy majetku, investic a rozvoje poskytl dne 31. 3. 2021 žadateli tyto informace:</w:t>
      </w:r>
    </w:p>
    <w:p w:rsidR="00BE3161" w:rsidRPr="00BE3161" w:rsidRDefault="00BE3161" w:rsidP="00BE3161">
      <w:pPr>
        <w:spacing w:after="0" w:line="240" w:lineRule="auto"/>
        <w:jc w:val="both"/>
        <w:rPr>
          <w:rFonts w:ascii="Garamond" w:hAnsi="Garamond"/>
          <w:u w:val="single"/>
        </w:rPr>
      </w:pPr>
      <w:r w:rsidRPr="00BE3161">
        <w:rPr>
          <w:rFonts w:ascii="Garamond" w:hAnsi="Garamond"/>
          <w:u w:val="single"/>
        </w:rPr>
        <w:t>Požadovaná informace:</w:t>
      </w:r>
    </w:p>
    <w:p w:rsidR="00BE3161" w:rsidRPr="00BE3161" w:rsidRDefault="00BE3161" w:rsidP="00BE3161">
      <w:pPr>
        <w:spacing w:after="0"/>
        <w:jc w:val="both"/>
        <w:rPr>
          <w:rFonts w:ascii="Garamond" w:hAnsi="Garamond" w:cs="Tahoma"/>
        </w:rPr>
      </w:pPr>
      <w:r w:rsidRPr="00BE3161">
        <w:rPr>
          <w:rFonts w:ascii="Garamond" w:hAnsi="Garamond" w:cs="Tahoma"/>
        </w:rPr>
        <w:t>Na základě zákona č. 106/1999 Sb., o svobodném přístupu k informacím, ve znění pozdějších předpisů, vás žádáme o sdělení následující informace:</w:t>
      </w:r>
    </w:p>
    <w:p w:rsidR="00BE3161" w:rsidRPr="00BE3161" w:rsidRDefault="00BE3161" w:rsidP="00BE3161">
      <w:pPr>
        <w:spacing w:after="0"/>
        <w:jc w:val="both"/>
        <w:rPr>
          <w:rFonts w:ascii="Garamond" w:hAnsi="Garamond" w:cs="Tahoma"/>
        </w:rPr>
      </w:pPr>
      <w:r w:rsidRPr="00BE3161">
        <w:rPr>
          <w:rFonts w:ascii="Garamond" w:hAnsi="Garamond" w:cs="Tahoma"/>
        </w:rPr>
        <w:t>V rámci mapování investičních plánů měst, obcí a krajů pro rok 2021 a projektu RSP (registr stavebních projektů), který je určený na podporu stavebníků z celé ČR</w:t>
      </w:r>
      <w:r w:rsidRPr="00BE3161">
        <w:rPr>
          <w:rFonts w:ascii="Garamond" w:hAnsi="Garamond" w:cs="Tahoma"/>
          <w:b/>
          <w:bCs/>
        </w:rPr>
        <w:t>, Vás žádáme o zaslání investičních plánů Vašeho města, Krajského úřadu či obce pro rok 2021. Resp. seznamu investičních/stavebních projektů či rekonstrukcí, které plánujete uskutečnit v letech 2021-2022. Případně jsou dokončovány z předchozích let a budou financovány z rozpočtu města, obce, krajského úřadu nebo z dotačních titulů či za jejich podpory.</w:t>
      </w:r>
    </w:p>
    <w:p w:rsidR="00BE3161" w:rsidRPr="00BE3161" w:rsidRDefault="00BE3161" w:rsidP="00BE3161">
      <w:pPr>
        <w:spacing w:after="0"/>
        <w:jc w:val="both"/>
        <w:rPr>
          <w:rFonts w:ascii="Garamond" w:hAnsi="Garamond" w:cs="Tahoma"/>
          <w:b/>
          <w:bCs/>
          <w:u w:val="single"/>
        </w:rPr>
      </w:pPr>
      <w:r w:rsidRPr="00BE3161">
        <w:rPr>
          <w:rFonts w:ascii="Garamond" w:hAnsi="Garamond" w:cs="Tahoma"/>
          <w:b/>
          <w:bCs/>
          <w:u w:val="single"/>
        </w:rPr>
        <w:t>U těchto projektů prosím uveďte:</w:t>
      </w:r>
    </w:p>
    <w:p w:rsidR="00BE3161" w:rsidRPr="00BE3161" w:rsidRDefault="00BE3161" w:rsidP="00BE3161">
      <w:pPr>
        <w:spacing w:after="0"/>
        <w:jc w:val="both"/>
        <w:rPr>
          <w:rFonts w:ascii="Garamond" w:hAnsi="Garamond" w:cs="Tahoma"/>
          <w:b/>
          <w:bCs/>
          <w:sz w:val="24"/>
          <w:szCs w:val="24"/>
        </w:rPr>
      </w:pPr>
      <w:r w:rsidRPr="00BE3161">
        <w:rPr>
          <w:rFonts w:ascii="Garamond" w:hAnsi="Garamond" w:cs="Tahoma"/>
          <w:b/>
          <w:bCs/>
        </w:rPr>
        <w:t>                                         -název projekt</w:t>
      </w:r>
    </w:p>
    <w:p w:rsidR="00BE3161" w:rsidRPr="00BE3161" w:rsidRDefault="00BE3161" w:rsidP="00BE3161">
      <w:pPr>
        <w:spacing w:after="0"/>
        <w:jc w:val="both"/>
        <w:rPr>
          <w:rFonts w:ascii="Garamond" w:hAnsi="Garamond" w:cs="Tahoma"/>
          <w:b/>
          <w:bCs/>
        </w:rPr>
      </w:pPr>
      <w:r w:rsidRPr="00BE3161">
        <w:rPr>
          <w:rFonts w:ascii="Garamond" w:hAnsi="Garamond" w:cs="Tahoma"/>
          <w:b/>
          <w:bCs/>
        </w:rPr>
        <w:t>                                         -popis projektu</w:t>
      </w:r>
    </w:p>
    <w:p w:rsidR="00BE3161" w:rsidRPr="00BE3161" w:rsidRDefault="00BE3161" w:rsidP="00BE3161">
      <w:pPr>
        <w:spacing w:after="0"/>
        <w:jc w:val="both"/>
        <w:rPr>
          <w:rFonts w:ascii="Garamond" w:hAnsi="Garamond" w:cs="Tahoma"/>
          <w:b/>
          <w:bCs/>
        </w:rPr>
      </w:pPr>
      <w:r w:rsidRPr="00BE3161">
        <w:rPr>
          <w:rFonts w:ascii="Garamond" w:hAnsi="Garamond" w:cs="Tahoma"/>
          <w:b/>
          <w:bCs/>
        </w:rPr>
        <w:t xml:space="preserve">                                         -projektovou kancelář </w:t>
      </w:r>
      <w:r w:rsidRPr="00BE3161">
        <w:rPr>
          <w:rFonts w:ascii="Garamond" w:hAnsi="Garamond" w:cs="Tahoma"/>
          <w:sz w:val="20"/>
          <w:szCs w:val="20"/>
        </w:rPr>
        <w:t>(pokud již byl projekt zpracován)</w:t>
      </w:r>
    </w:p>
    <w:p w:rsidR="00BE3161" w:rsidRPr="00BE3161" w:rsidRDefault="00BE3161" w:rsidP="00BE3161">
      <w:pPr>
        <w:spacing w:after="0"/>
        <w:jc w:val="both"/>
        <w:rPr>
          <w:rFonts w:ascii="Garamond" w:hAnsi="Garamond" w:cs="Tahoma"/>
          <w:b/>
          <w:bCs/>
        </w:rPr>
      </w:pPr>
      <w:r w:rsidRPr="00BE3161">
        <w:rPr>
          <w:rFonts w:ascii="Garamond" w:hAnsi="Garamond" w:cs="Tahoma"/>
          <w:b/>
          <w:bCs/>
        </w:rPr>
        <w:t>                                         -finanční rozpočet projektu</w:t>
      </w:r>
    </w:p>
    <w:p w:rsidR="00BE3161" w:rsidRPr="00BE3161" w:rsidRDefault="00BE3161" w:rsidP="00BE3161">
      <w:pPr>
        <w:spacing w:after="0"/>
        <w:jc w:val="both"/>
        <w:rPr>
          <w:rFonts w:ascii="Garamond" w:hAnsi="Garamond" w:cs="Tahoma"/>
          <w:b/>
          <w:bCs/>
        </w:rPr>
      </w:pPr>
      <w:r w:rsidRPr="00BE3161">
        <w:rPr>
          <w:rFonts w:ascii="Garamond" w:hAnsi="Garamond" w:cs="Tahoma"/>
          <w:b/>
          <w:bCs/>
        </w:rPr>
        <w:t>                                         -plánovaný termín započetí projektu</w:t>
      </w:r>
    </w:p>
    <w:p w:rsidR="00BE3161" w:rsidRPr="00BE3161" w:rsidRDefault="00BE3161" w:rsidP="00BE3161">
      <w:pPr>
        <w:spacing w:after="0"/>
        <w:jc w:val="both"/>
        <w:rPr>
          <w:rFonts w:ascii="Garamond" w:hAnsi="Garamond" w:cs="Tahoma"/>
          <w:b/>
          <w:bCs/>
        </w:rPr>
      </w:pPr>
      <w:r w:rsidRPr="00BE3161">
        <w:rPr>
          <w:rFonts w:ascii="Garamond" w:hAnsi="Garamond" w:cs="Tahoma"/>
          <w:b/>
          <w:bCs/>
        </w:rPr>
        <w:t>                                         -předpokládaný termín výběrového řízení, popř. výherce</w:t>
      </w:r>
    </w:p>
    <w:p w:rsidR="00BE3161" w:rsidRPr="00BE3161" w:rsidRDefault="00BE3161" w:rsidP="00BE3161">
      <w:pPr>
        <w:spacing w:after="0"/>
        <w:jc w:val="both"/>
        <w:rPr>
          <w:rFonts w:ascii="Garamond" w:hAnsi="Garamond" w:cs="Tahoma"/>
          <w:b/>
          <w:bCs/>
        </w:rPr>
      </w:pPr>
      <w:r w:rsidRPr="00BE3161">
        <w:rPr>
          <w:rFonts w:ascii="Garamond" w:hAnsi="Garamond"/>
          <w:b/>
          <w:bCs/>
        </w:rPr>
        <w:t>Případně nám prosím zašlete rozpočet na rok 2021, pokud obsahuje podrobné informace k daným akcím dle bodů uvedených výše.</w:t>
      </w:r>
    </w:p>
    <w:p w:rsidR="00BE3161" w:rsidRDefault="00BE3161" w:rsidP="00580841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BE3161" w:rsidRDefault="00BE3161" w:rsidP="00580841">
      <w:pPr>
        <w:spacing w:after="0" w:line="240" w:lineRule="auto"/>
        <w:jc w:val="both"/>
        <w:rPr>
          <w:rFonts w:ascii="Garamond" w:hAnsi="Garamond" w:cs="Arial"/>
          <w:noProof/>
          <w:u w:val="single"/>
        </w:rPr>
      </w:pPr>
      <w:r w:rsidRPr="00BE3161">
        <w:rPr>
          <w:rFonts w:ascii="Garamond" w:hAnsi="Garamond" w:cs="Arial"/>
          <w:noProof/>
          <w:u w:val="single"/>
        </w:rPr>
        <w:t>Poskytnutá informace:</w:t>
      </w:r>
    </w:p>
    <w:p w:rsidR="00BE3161" w:rsidRPr="00BF250E" w:rsidRDefault="00BE3161" w:rsidP="00BF250E">
      <w:pPr>
        <w:spacing w:after="0" w:line="240" w:lineRule="auto"/>
        <w:rPr>
          <w:rFonts w:ascii="Garamond" w:hAnsi="Garamond" w:cs="Calibri"/>
        </w:rPr>
      </w:pPr>
      <w:r w:rsidRPr="00BF250E">
        <w:rPr>
          <w:rFonts w:ascii="Garamond" w:hAnsi="Garamond" w:cs="Calibri"/>
        </w:rPr>
        <w:t xml:space="preserve">Na základě Vaší žádosti dle zákona 106/1990 Sb. ze dne </w:t>
      </w:r>
      <w:proofErr w:type="gramStart"/>
      <w:r w:rsidRPr="00BF250E">
        <w:rPr>
          <w:rFonts w:ascii="Garamond" w:hAnsi="Garamond" w:cs="Calibri"/>
        </w:rPr>
        <w:t>17.3.2021</w:t>
      </w:r>
      <w:proofErr w:type="gramEnd"/>
      <w:r w:rsidRPr="00BF250E">
        <w:rPr>
          <w:rFonts w:ascii="Garamond" w:hAnsi="Garamond" w:cs="Calibri"/>
        </w:rPr>
        <w:t xml:space="preserve"> Vám zasíláme požadované podklady.</w:t>
      </w:r>
    </w:p>
    <w:p w:rsidR="00BE3161" w:rsidRPr="00BE3161" w:rsidRDefault="00BE3161" w:rsidP="00BE3161">
      <w:pPr>
        <w:spacing w:after="0" w:line="240" w:lineRule="auto"/>
        <w:rPr>
          <w:rFonts w:ascii="Garamond" w:hAnsi="Garamond" w:cs="Calibri"/>
        </w:rPr>
      </w:pPr>
      <w:r w:rsidRPr="00BE3161">
        <w:rPr>
          <w:rFonts w:ascii="Garamond" w:hAnsi="Garamond" w:cs="Calibri"/>
        </w:rPr>
        <w:t xml:space="preserve">Jedná se o dokumenty </w:t>
      </w:r>
    </w:p>
    <w:p w:rsidR="00BE3161" w:rsidRPr="00BE3161" w:rsidRDefault="00BE3161" w:rsidP="00BE3161">
      <w:pPr>
        <w:pStyle w:val="Odstavecseseznamem"/>
        <w:numPr>
          <w:ilvl w:val="0"/>
          <w:numId w:val="21"/>
        </w:numPr>
        <w:spacing w:after="0" w:line="240" w:lineRule="auto"/>
        <w:contextualSpacing w:val="0"/>
        <w:rPr>
          <w:rFonts w:ascii="Garamond" w:hAnsi="Garamond"/>
        </w:rPr>
      </w:pPr>
      <w:r w:rsidRPr="00BE3161">
        <w:rPr>
          <w:rFonts w:ascii="Garamond" w:hAnsi="Garamond"/>
        </w:rPr>
        <w:t>Strategický plán rozvoje města Slavkov u Brna</w:t>
      </w:r>
    </w:p>
    <w:p w:rsidR="00BE3161" w:rsidRPr="00BE3161" w:rsidRDefault="00BE3161" w:rsidP="00BE3161">
      <w:pPr>
        <w:pStyle w:val="Odstavecseseznamem"/>
        <w:numPr>
          <w:ilvl w:val="0"/>
          <w:numId w:val="21"/>
        </w:numPr>
        <w:spacing w:after="0" w:line="240" w:lineRule="auto"/>
        <w:contextualSpacing w:val="0"/>
        <w:rPr>
          <w:rFonts w:ascii="Garamond" w:hAnsi="Garamond"/>
        </w:rPr>
      </w:pPr>
      <w:r w:rsidRPr="00BE3161">
        <w:rPr>
          <w:rFonts w:ascii="Garamond" w:hAnsi="Garamond"/>
        </w:rPr>
        <w:t>Podrobné informace k projektům Akčního plánu</w:t>
      </w:r>
    </w:p>
    <w:p w:rsidR="00BE3161" w:rsidRDefault="00BE3161" w:rsidP="00BE3161">
      <w:pPr>
        <w:pStyle w:val="Odstavecseseznamem"/>
        <w:numPr>
          <w:ilvl w:val="0"/>
          <w:numId w:val="21"/>
        </w:numPr>
        <w:spacing w:after="0" w:line="240" w:lineRule="auto"/>
        <w:contextualSpacing w:val="0"/>
        <w:rPr>
          <w:color w:val="1F497D"/>
        </w:rPr>
      </w:pPr>
      <w:r w:rsidRPr="00BE3161">
        <w:rPr>
          <w:rFonts w:ascii="Garamond" w:hAnsi="Garamond"/>
        </w:rPr>
        <w:t>Schválený rozpočet města odboru správy majetku, investic a rozvoje na rok 2021</w:t>
      </w:r>
    </w:p>
    <w:p w:rsidR="00BE3161" w:rsidRDefault="00BE3161" w:rsidP="00580841">
      <w:pPr>
        <w:spacing w:after="0" w:line="240" w:lineRule="auto"/>
        <w:jc w:val="both"/>
        <w:rPr>
          <w:rFonts w:ascii="Garamond" w:hAnsi="Garamond" w:cs="Arial"/>
          <w:noProof/>
          <w:u w:val="single"/>
        </w:rPr>
      </w:pPr>
    </w:p>
    <w:p w:rsidR="007E73C7" w:rsidRDefault="007E73C7" w:rsidP="00580841">
      <w:pPr>
        <w:spacing w:after="0" w:line="240" w:lineRule="auto"/>
        <w:jc w:val="both"/>
        <w:rPr>
          <w:rFonts w:ascii="Garamond" w:hAnsi="Garamond" w:cs="Arial"/>
          <w:b/>
          <w:noProof/>
        </w:rPr>
      </w:pPr>
    </w:p>
    <w:p w:rsidR="007E73C7" w:rsidRDefault="007E73C7" w:rsidP="00580841">
      <w:pPr>
        <w:spacing w:after="0" w:line="240" w:lineRule="auto"/>
        <w:jc w:val="both"/>
        <w:rPr>
          <w:rFonts w:ascii="Garamond" w:hAnsi="Garamond" w:cs="Arial"/>
          <w:b/>
          <w:noProof/>
        </w:rPr>
      </w:pPr>
    </w:p>
    <w:p w:rsidR="007E73C7" w:rsidRDefault="007E73C7" w:rsidP="00580841">
      <w:pPr>
        <w:spacing w:after="0" w:line="240" w:lineRule="auto"/>
        <w:jc w:val="both"/>
        <w:rPr>
          <w:rFonts w:ascii="Garamond" w:hAnsi="Garamond" w:cs="Arial"/>
          <w:b/>
          <w:noProof/>
        </w:rPr>
      </w:pPr>
      <w:r w:rsidRPr="007E73C7">
        <w:rPr>
          <w:rFonts w:ascii="Garamond" w:hAnsi="Garamond" w:cs="Arial"/>
          <w:b/>
          <w:noProof/>
        </w:rPr>
        <w:lastRenderedPageBreak/>
        <w:t>08/2021</w:t>
      </w:r>
    </w:p>
    <w:p w:rsidR="007E73C7" w:rsidRDefault="007E73C7" w:rsidP="007E73C7">
      <w:pPr>
        <w:spacing w:after="0" w:line="240" w:lineRule="auto"/>
        <w:jc w:val="both"/>
        <w:rPr>
          <w:rFonts w:ascii="Garamond" w:hAnsi="Garamond"/>
          <w:b/>
        </w:rPr>
      </w:pPr>
      <w:r w:rsidRPr="00AD1B96">
        <w:rPr>
          <w:rFonts w:ascii="Garamond" w:hAnsi="Garamond"/>
          <w:b/>
        </w:rPr>
        <w:t xml:space="preserve">Městský úřad Slavkov u Brna, odbor stavebního úřadu, územního plánování a životního prostředí poskytl dne </w:t>
      </w:r>
      <w:r w:rsidR="00306942">
        <w:rPr>
          <w:rFonts w:ascii="Garamond" w:hAnsi="Garamond"/>
          <w:b/>
        </w:rPr>
        <w:t xml:space="preserve">28. </w:t>
      </w:r>
      <w:r>
        <w:rPr>
          <w:rFonts w:ascii="Garamond" w:hAnsi="Garamond"/>
          <w:b/>
        </w:rPr>
        <w:t>4.</w:t>
      </w:r>
      <w:r w:rsidR="00306942">
        <w:rPr>
          <w:rFonts w:ascii="Garamond" w:hAnsi="Garamond"/>
          <w:b/>
        </w:rPr>
        <w:t xml:space="preserve"> </w:t>
      </w:r>
      <w:bookmarkStart w:id="0" w:name="_GoBack"/>
      <w:bookmarkEnd w:id="0"/>
      <w:r w:rsidRPr="00AD1B96">
        <w:rPr>
          <w:rFonts w:ascii="Garamond" w:hAnsi="Garamond"/>
          <w:b/>
        </w:rPr>
        <w:t>2021 žadateli tyto informace:</w:t>
      </w:r>
    </w:p>
    <w:p w:rsidR="007E73C7" w:rsidRPr="007E73C7" w:rsidRDefault="007E73C7" w:rsidP="007E73C7">
      <w:pPr>
        <w:spacing w:after="0" w:line="240" w:lineRule="auto"/>
        <w:jc w:val="both"/>
        <w:rPr>
          <w:rFonts w:ascii="Garamond" w:hAnsi="Garamond"/>
          <w:u w:val="single"/>
        </w:rPr>
      </w:pPr>
      <w:r w:rsidRPr="007E73C7">
        <w:rPr>
          <w:rFonts w:ascii="Garamond" w:hAnsi="Garamond"/>
          <w:u w:val="single"/>
        </w:rPr>
        <w:t>Požadovaná informace:</w:t>
      </w:r>
    </w:p>
    <w:p w:rsidR="007E73C7" w:rsidRDefault="007E73C7" w:rsidP="007E73C7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Žádáme v souladu se zákonem č. 106/1999 Sb., o svobodném přístupu k informacím, o poskytnutí informací z rozhodnutí (resp. z dokumentů nahrazujících rozhodnutí) ve formě jejich kopií nebo jednoduchým přehledem, dle zákona č. 183/2006 Sb., o územním plánování a stavebním řádu (stavební zákon), a to:</w:t>
      </w:r>
    </w:p>
    <w:p w:rsidR="007E73C7" w:rsidRDefault="007E73C7" w:rsidP="007E73C7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územní rozhodnutí o umístění stavby</w:t>
      </w:r>
    </w:p>
    <w:p w:rsidR="007E73C7" w:rsidRDefault="007E73C7" w:rsidP="007E73C7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územní rozhodnutí o změně vlivu užívání stavby na území</w:t>
      </w:r>
    </w:p>
    <w:p w:rsidR="007E73C7" w:rsidRDefault="007E73C7" w:rsidP="007E73C7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územní souhlas nahrazující územní rozhodnutí</w:t>
      </w:r>
    </w:p>
    <w:p w:rsidR="007E73C7" w:rsidRDefault="007E73C7" w:rsidP="007E73C7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veřejnoprávní smlouva o umístění stavby, změně vlivu užívání stavby na území</w:t>
      </w:r>
    </w:p>
    <w:p w:rsidR="007E73C7" w:rsidRDefault="007E73C7" w:rsidP="007E73C7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rozhodnutí o společném územním a stavebním řízení (společné povolení)</w:t>
      </w:r>
    </w:p>
    <w:p w:rsidR="007E73C7" w:rsidRDefault="007E73C7" w:rsidP="007E73C7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územní souhlas, společný územní souhlas</w:t>
      </w:r>
    </w:p>
    <w:p w:rsidR="007E73C7" w:rsidRDefault="007E73C7" w:rsidP="007E73C7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jakýkoli jiný dokument nahrazující územní rozhodnutí</w:t>
      </w:r>
    </w:p>
    <w:p w:rsidR="007E73C7" w:rsidRDefault="007E73C7" w:rsidP="007E73C7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stavební povolení</w:t>
      </w:r>
    </w:p>
    <w:p w:rsidR="007E73C7" w:rsidRDefault="007E73C7" w:rsidP="007E73C7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stavební ohlášení</w:t>
      </w:r>
    </w:p>
    <w:p w:rsidR="007E73C7" w:rsidRDefault="007E73C7" w:rsidP="007E73C7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jakýkoli dokument nahrazující stavební povolení či stavební ohlášení,</w:t>
      </w:r>
    </w:p>
    <w:p w:rsidR="007E73C7" w:rsidRDefault="007E73C7" w:rsidP="007E73C7">
      <w:pPr>
        <w:spacing w:after="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vydaných Vaším správním orgánem za období od </w:t>
      </w:r>
      <w:proofErr w:type="gramStart"/>
      <w:r>
        <w:rPr>
          <w:rFonts w:ascii="Garamond" w:hAnsi="Garamond"/>
        </w:rPr>
        <w:t>01.01.2021</w:t>
      </w:r>
      <w:proofErr w:type="gramEnd"/>
      <w:r>
        <w:rPr>
          <w:rFonts w:ascii="Garamond" w:hAnsi="Garamond"/>
        </w:rPr>
        <w:t xml:space="preserve"> do 31.03.2021 týkající se pozemních staveb (budov) pro právnické osoby.</w:t>
      </w:r>
    </w:p>
    <w:p w:rsidR="007E73C7" w:rsidRDefault="007E73C7" w:rsidP="007E73C7">
      <w:pPr>
        <w:spacing w:after="0" w:line="240" w:lineRule="auto"/>
        <w:jc w:val="both"/>
        <w:rPr>
          <w:rFonts w:ascii="Garamond" w:hAnsi="Garamond"/>
        </w:rPr>
      </w:pPr>
    </w:p>
    <w:p w:rsidR="007E73C7" w:rsidRPr="007E73C7" w:rsidRDefault="007E73C7" w:rsidP="007E73C7">
      <w:pPr>
        <w:spacing w:after="0" w:line="240" w:lineRule="auto"/>
        <w:jc w:val="both"/>
        <w:rPr>
          <w:rFonts w:ascii="Garamond" w:hAnsi="Garamond"/>
          <w:u w:val="single"/>
        </w:rPr>
      </w:pPr>
      <w:r w:rsidRPr="007E73C7">
        <w:rPr>
          <w:rFonts w:ascii="Garamond" w:hAnsi="Garamond"/>
          <w:u w:val="single"/>
        </w:rPr>
        <w:t>Poskytnutá informace:</w:t>
      </w:r>
    </w:p>
    <w:p w:rsidR="007E73C7" w:rsidRPr="007E73C7" w:rsidRDefault="007E73C7" w:rsidP="007E73C7">
      <w:pPr>
        <w:pStyle w:val="Zkladntext3"/>
      </w:pPr>
      <w:r w:rsidRPr="007E73C7">
        <w:t>V období od 01.01.2021 do 31.03.2021 byla vydána tato rozhodnutí pro právnické osoby, realizující stavby v našem ORP:</w:t>
      </w:r>
    </w:p>
    <w:p w:rsidR="007E73C7" w:rsidRPr="00BF250E" w:rsidRDefault="00BF250E" w:rsidP="00BF250E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Garamond" w:hAnsi="Garamond" w:cs="Arial"/>
          <w:noProof/>
        </w:rPr>
      </w:pPr>
      <w:r w:rsidRPr="00BF250E">
        <w:rPr>
          <w:rFonts w:ascii="Garamond" w:hAnsi="Garamond" w:cs="Arial"/>
          <w:noProof/>
        </w:rPr>
        <w:t>rozhodnutí č. 1/2021 vydané dne 05.01.2021 pro obec Nížkovice</w:t>
      </w:r>
    </w:p>
    <w:p w:rsidR="00BF250E" w:rsidRPr="00BF250E" w:rsidRDefault="00BF250E" w:rsidP="00BF250E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Garamond" w:hAnsi="Garamond" w:cs="Arial"/>
          <w:noProof/>
        </w:rPr>
      </w:pPr>
      <w:r w:rsidRPr="00BF250E">
        <w:rPr>
          <w:rFonts w:ascii="Garamond" w:hAnsi="Garamond" w:cs="Arial"/>
          <w:noProof/>
        </w:rPr>
        <w:t>rozhodnutí č. 3/2021 vydané dne 11.01.2021 pro obec Šaratice</w:t>
      </w:r>
    </w:p>
    <w:p w:rsidR="00BF250E" w:rsidRDefault="00BF250E" w:rsidP="00BF250E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Garamond" w:hAnsi="Garamond" w:cs="Arial"/>
          <w:noProof/>
        </w:rPr>
      </w:pPr>
      <w:r w:rsidRPr="00BF250E">
        <w:rPr>
          <w:rFonts w:ascii="Garamond" w:hAnsi="Garamond" w:cs="Arial"/>
          <w:noProof/>
        </w:rPr>
        <w:t>rozhodnutí č. 5/2021 vydané dne 17.03.2021 pro společnost UNIPETROL RPA s.r.o.</w:t>
      </w:r>
    </w:p>
    <w:p w:rsidR="00BF250E" w:rsidRPr="00BF250E" w:rsidRDefault="00BF250E" w:rsidP="00BF250E">
      <w:pPr>
        <w:spacing w:after="0" w:line="240" w:lineRule="auto"/>
        <w:jc w:val="both"/>
        <w:rPr>
          <w:rFonts w:ascii="Garamond" w:hAnsi="Garamond" w:cs="Arial"/>
          <w:noProof/>
        </w:rPr>
      </w:pPr>
      <w:r>
        <w:rPr>
          <w:rFonts w:ascii="Garamond" w:hAnsi="Garamond" w:cs="Arial"/>
          <w:noProof/>
        </w:rPr>
        <w:t>Kopie prvních stran rozhodnutích byly žadateli přiloženy k poskytnutým informacím.</w:t>
      </w:r>
    </w:p>
    <w:p w:rsidR="007E73C7" w:rsidRDefault="007E73C7" w:rsidP="00580841">
      <w:pPr>
        <w:spacing w:after="0" w:line="240" w:lineRule="auto"/>
        <w:jc w:val="both"/>
        <w:rPr>
          <w:rFonts w:ascii="Garamond" w:hAnsi="Garamond" w:cs="Arial"/>
          <w:b/>
          <w:noProof/>
        </w:rPr>
      </w:pPr>
    </w:p>
    <w:p w:rsidR="007E73C7" w:rsidRDefault="007E73C7" w:rsidP="007E73C7">
      <w:pPr>
        <w:spacing w:after="0" w:line="240" w:lineRule="auto"/>
        <w:jc w:val="both"/>
        <w:rPr>
          <w:rFonts w:ascii="Garamond" w:hAnsi="Garamond" w:cs="Arial"/>
          <w:b/>
          <w:noProof/>
        </w:rPr>
      </w:pPr>
      <w:r>
        <w:rPr>
          <w:rFonts w:ascii="Garamond" w:hAnsi="Garamond" w:cs="Arial"/>
          <w:b/>
          <w:noProof/>
        </w:rPr>
        <w:t>09</w:t>
      </w:r>
      <w:r w:rsidRPr="007E73C7">
        <w:rPr>
          <w:rFonts w:ascii="Garamond" w:hAnsi="Garamond" w:cs="Arial"/>
          <w:b/>
          <w:noProof/>
        </w:rPr>
        <w:t>/2021</w:t>
      </w:r>
    </w:p>
    <w:p w:rsidR="007E73C7" w:rsidRPr="00BF250E" w:rsidRDefault="007E73C7" w:rsidP="00BF250E">
      <w:pPr>
        <w:pStyle w:val="Zkladntext2"/>
        <w:rPr>
          <w:rFonts w:ascii="Garamond" w:hAnsi="Garamond" w:cstheme="minorBidi"/>
          <w:bCs w:val="0"/>
        </w:rPr>
      </w:pPr>
      <w:r w:rsidRPr="00BF250E">
        <w:rPr>
          <w:rFonts w:ascii="Garamond" w:hAnsi="Garamond" w:cstheme="minorBidi"/>
          <w:bCs w:val="0"/>
        </w:rPr>
        <w:t xml:space="preserve">Městský úřad Slavkov u Brna, odbor stavebního úřadu, územního plánování a životního prostředí poskytl dne </w:t>
      </w:r>
      <w:r w:rsidR="00306942">
        <w:rPr>
          <w:rFonts w:ascii="Garamond" w:hAnsi="Garamond" w:cstheme="minorBidi"/>
          <w:bCs w:val="0"/>
        </w:rPr>
        <w:t xml:space="preserve">27. </w:t>
      </w:r>
      <w:r w:rsidRPr="00BF250E">
        <w:rPr>
          <w:rFonts w:ascii="Garamond" w:hAnsi="Garamond" w:cstheme="minorBidi"/>
          <w:bCs w:val="0"/>
        </w:rPr>
        <w:t>5</w:t>
      </w:r>
      <w:r w:rsidRPr="00BF250E">
        <w:rPr>
          <w:rFonts w:ascii="Garamond" w:hAnsi="Garamond" w:cstheme="minorBidi"/>
          <w:bCs w:val="0"/>
        </w:rPr>
        <w:t>.</w:t>
      </w:r>
      <w:r w:rsidR="00306942">
        <w:rPr>
          <w:rFonts w:ascii="Garamond" w:hAnsi="Garamond" w:cstheme="minorBidi"/>
          <w:bCs w:val="0"/>
        </w:rPr>
        <w:t xml:space="preserve"> </w:t>
      </w:r>
      <w:r w:rsidRPr="00BF250E">
        <w:rPr>
          <w:rFonts w:ascii="Garamond" w:hAnsi="Garamond" w:cstheme="minorBidi"/>
          <w:bCs w:val="0"/>
        </w:rPr>
        <w:t>2021 žadateli tyto informace:</w:t>
      </w:r>
    </w:p>
    <w:p w:rsidR="007E73C7" w:rsidRDefault="00BF250E" w:rsidP="00580841">
      <w:pPr>
        <w:spacing w:after="0" w:line="240" w:lineRule="auto"/>
        <w:jc w:val="both"/>
        <w:rPr>
          <w:rFonts w:ascii="Garamond" w:hAnsi="Garamond" w:cs="Arial"/>
          <w:noProof/>
          <w:u w:val="single"/>
        </w:rPr>
      </w:pPr>
      <w:r w:rsidRPr="00BF250E">
        <w:rPr>
          <w:rFonts w:ascii="Garamond" w:hAnsi="Garamond" w:cs="Arial"/>
          <w:noProof/>
          <w:u w:val="single"/>
        </w:rPr>
        <w:t>Požadovaná a poskytnutá informace:</w:t>
      </w:r>
    </w:p>
    <w:p w:rsidR="00BF250E" w:rsidRPr="00BF250E" w:rsidRDefault="00BF250E" w:rsidP="00BF250E">
      <w:pPr>
        <w:numPr>
          <w:ilvl w:val="0"/>
          <w:numId w:val="22"/>
        </w:numPr>
        <w:suppressAutoHyphens/>
        <w:autoSpaceDN w:val="0"/>
        <w:spacing w:after="120" w:line="240" w:lineRule="auto"/>
        <w:ind w:left="426" w:hanging="426"/>
        <w:jc w:val="both"/>
        <w:rPr>
          <w:rFonts w:ascii="Garamond" w:hAnsi="Garamond" w:cs="Arial"/>
          <w:b/>
          <w:noProof/>
        </w:rPr>
      </w:pPr>
      <w:r w:rsidRPr="00BF250E">
        <w:rPr>
          <w:rFonts w:ascii="Garamond" w:hAnsi="Garamond" w:cs="Arial"/>
          <w:b/>
          <w:noProof/>
        </w:rPr>
        <w:t xml:space="preserve">Je pozemek parc. č. 742/4, o výměře 1859 m2, orná půda, zapsaný v katastru nemovitostí na listu vlastnictví číslo 1272 pro obec Hodějice a katastrální území Hodějice, určen dle platného územního plánu k zastavění a v případě, že ano, tak jakým typem stavby? </w:t>
      </w:r>
    </w:p>
    <w:p w:rsidR="00BF250E" w:rsidRPr="00BF250E" w:rsidRDefault="00BF250E" w:rsidP="00BF250E">
      <w:pPr>
        <w:suppressAutoHyphens/>
        <w:spacing w:after="120"/>
        <w:jc w:val="both"/>
        <w:rPr>
          <w:rFonts w:ascii="Garamond" w:hAnsi="Garamond" w:cs="Arial"/>
          <w:noProof/>
        </w:rPr>
      </w:pPr>
      <w:r w:rsidRPr="00BF250E">
        <w:rPr>
          <w:rFonts w:ascii="Garamond" w:hAnsi="Garamond" w:cs="Arial"/>
          <w:noProof/>
        </w:rPr>
        <w:t xml:space="preserve">Pozemek parc. č. 742/4 </w:t>
      </w:r>
      <w:r w:rsidRPr="00BF250E">
        <w:rPr>
          <w:rFonts w:ascii="Garamond" w:hAnsi="Garamond" w:cs="Arial"/>
        </w:rPr>
        <w:t xml:space="preserve">se nachází v zastavitelné ploše </w:t>
      </w:r>
      <w:r w:rsidRPr="00BF250E">
        <w:rPr>
          <w:rFonts w:ascii="Garamond" w:hAnsi="Garamond" w:cs="Arial"/>
          <w:u w:val="single"/>
        </w:rPr>
        <w:t>BI 17 – bydlení v rodinných domech – venkovské</w:t>
      </w:r>
      <w:r w:rsidRPr="00BF250E">
        <w:rPr>
          <w:rFonts w:ascii="Garamond" w:hAnsi="Garamond" w:cs="Arial"/>
        </w:rPr>
        <w:t xml:space="preserve"> a </w:t>
      </w:r>
      <w:r w:rsidRPr="00BF250E">
        <w:rPr>
          <w:rFonts w:ascii="Garamond" w:hAnsi="Garamond" w:cs="Arial"/>
          <w:noProof/>
        </w:rPr>
        <w:t xml:space="preserve">je určen k zastavení těmito stavbami: </w:t>
      </w:r>
    </w:p>
    <w:p w:rsidR="00BF250E" w:rsidRPr="00BF250E" w:rsidRDefault="00BF250E" w:rsidP="00BF250E">
      <w:pPr>
        <w:pStyle w:val="Odstavecseseznamem"/>
        <w:numPr>
          <w:ilvl w:val="0"/>
          <w:numId w:val="23"/>
        </w:numPr>
        <w:spacing w:after="0" w:line="240" w:lineRule="auto"/>
        <w:contextualSpacing w:val="0"/>
        <w:rPr>
          <w:rFonts w:ascii="Garamond" w:hAnsi="Garamond" w:cs="Arial"/>
        </w:rPr>
      </w:pPr>
      <w:r w:rsidRPr="00BF250E">
        <w:rPr>
          <w:rFonts w:ascii="Garamond" w:hAnsi="Garamond" w:cs="Arial"/>
        </w:rPr>
        <w:t>stavby pro bydlení v rodinných domech (hlavní stavba),</w:t>
      </w:r>
    </w:p>
    <w:p w:rsidR="00BF250E" w:rsidRPr="00BF250E" w:rsidRDefault="00BF250E" w:rsidP="00BF250E">
      <w:pPr>
        <w:pStyle w:val="Odstavecseseznamem"/>
        <w:numPr>
          <w:ilvl w:val="0"/>
          <w:numId w:val="23"/>
        </w:numPr>
        <w:spacing w:after="0" w:line="240" w:lineRule="auto"/>
        <w:ind w:hanging="357"/>
        <w:contextualSpacing w:val="0"/>
        <w:rPr>
          <w:rFonts w:ascii="Garamond" w:hAnsi="Garamond" w:cs="Arial"/>
        </w:rPr>
      </w:pPr>
      <w:r w:rsidRPr="00BF250E">
        <w:rPr>
          <w:rFonts w:ascii="Garamond" w:hAnsi="Garamond" w:cs="Arial"/>
        </w:rPr>
        <w:t>doplňkové stavby ke stavbě hlavní:</w:t>
      </w:r>
    </w:p>
    <w:p w:rsidR="00BF250E" w:rsidRPr="00BF250E" w:rsidRDefault="00BF250E" w:rsidP="00BF250E">
      <w:pPr>
        <w:pStyle w:val="Odstavecseseznamem"/>
        <w:numPr>
          <w:ilvl w:val="1"/>
          <w:numId w:val="25"/>
        </w:numPr>
        <w:spacing w:after="0" w:line="240" w:lineRule="auto"/>
        <w:ind w:left="1134" w:hanging="357"/>
        <w:contextualSpacing w:val="0"/>
        <w:rPr>
          <w:rFonts w:ascii="Garamond" w:hAnsi="Garamond" w:cs="Arial"/>
        </w:rPr>
      </w:pPr>
      <w:r w:rsidRPr="00BF250E">
        <w:rPr>
          <w:rFonts w:ascii="Garamond" w:hAnsi="Garamond" w:cs="Arial"/>
        </w:rPr>
        <w:t>klasické doplňkové stavby k rodinným domům,</w:t>
      </w:r>
    </w:p>
    <w:p w:rsidR="00BF250E" w:rsidRPr="00BF250E" w:rsidRDefault="00BF250E" w:rsidP="00BF250E">
      <w:pPr>
        <w:pStyle w:val="Odstavecseseznamem"/>
        <w:numPr>
          <w:ilvl w:val="2"/>
          <w:numId w:val="26"/>
        </w:numPr>
        <w:spacing w:after="0" w:line="240" w:lineRule="auto"/>
        <w:ind w:left="1134" w:hanging="357"/>
        <w:contextualSpacing w:val="0"/>
        <w:rPr>
          <w:rFonts w:ascii="Garamond" w:hAnsi="Garamond" w:cs="Arial"/>
        </w:rPr>
      </w:pPr>
      <w:r w:rsidRPr="00BF250E">
        <w:rPr>
          <w:rFonts w:ascii="Garamond" w:hAnsi="Garamond" w:cs="Arial"/>
        </w:rPr>
        <w:t>nevýrobní služby, drobné řemeslnické dílny, administrativa,</w:t>
      </w:r>
    </w:p>
    <w:p w:rsidR="00BF250E" w:rsidRPr="00BF250E" w:rsidRDefault="00BF250E" w:rsidP="00BF250E">
      <w:pPr>
        <w:pStyle w:val="Odstavecseseznamem"/>
        <w:numPr>
          <w:ilvl w:val="0"/>
          <w:numId w:val="24"/>
        </w:numPr>
        <w:spacing w:after="0" w:line="240" w:lineRule="auto"/>
        <w:ind w:left="1134" w:hanging="357"/>
        <w:contextualSpacing w:val="0"/>
        <w:rPr>
          <w:rFonts w:ascii="Garamond" w:hAnsi="Garamond" w:cs="Arial"/>
        </w:rPr>
      </w:pPr>
      <w:r w:rsidRPr="00BF250E">
        <w:rPr>
          <w:rFonts w:ascii="Garamond" w:hAnsi="Garamond" w:cs="Arial"/>
        </w:rPr>
        <w:t>zařízení maloobchodu,</w:t>
      </w:r>
    </w:p>
    <w:p w:rsidR="00BF250E" w:rsidRPr="00BF250E" w:rsidRDefault="00BF250E" w:rsidP="00BF250E">
      <w:pPr>
        <w:pStyle w:val="Odstavecseseznamem"/>
        <w:numPr>
          <w:ilvl w:val="0"/>
          <w:numId w:val="24"/>
        </w:numPr>
        <w:spacing w:after="0" w:line="240" w:lineRule="auto"/>
        <w:ind w:left="1134" w:hanging="357"/>
        <w:contextualSpacing w:val="0"/>
        <w:rPr>
          <w:rFonts w:ascii="Garamond" w:hAnsi="Garamond" w:cs="Arial"/>
        </w:rPr>
      </w:pPr>
      <w:r w:rsidRPr="00BF250E">
        <w:rPr>
          <w:rFonts w:ascii="Garamond" w:hAnsi="Garamond" w:cs="Arial"/>
        </w:rPr>
        <w:t xml:space="preserve">garáže související s rodinným bydlením. </w:t>
      </w:r>
    </w:p>
    <w:p w:rsidR="00BF250E" w:rsidRPr="00BF250E" w:rsidRDefault="00BF250E" w:rsidP="00BF250E">
      <w:pPr>
        <w:suppressAutoHyphens/>
        <w:spacing w:after="120"/>
        <w:jc w:val="both"/>
        <w:rPr>
          <w:rFonts w:ascii="Garamond" w:hAnsi="Garamond" w:cs="Arial"/>
          <w:noProof/>
        </w:rPr>
      </w:pPr>
    </w:p>
    <w:p w:rsidR="00BF250E" w:rsidRPr="00BF250E" w:rsidRDefault="00BF250E" w:rsidP="00BF250E">
      <w:pPr>
        <w:numPr>
          <w:ilvl w:val="0"/>
          <w:numId w:val="22"/>
        </w:numPr>
        <w:suppressAutoHyphens/>
        <w:autoSpaceDN w:val="0"/>
        <w:spacing w:after="120" w:line="240" w:lineRule="auto"/>
        <w:ind w:left="426" w:hanging="426"/>
        <w:jc w:val="both"/>
        <w:rPr>
          <w:rFonts w:ascii="Garamond" w:hAnsi="Garamond" w:cs="Arial"/>
          <w:b/>
          <w:noProof/>
        </w:rPr>
      </w:pPr>
      <w:r w:rsidRPr="00BF250E">
        <w:rPr>
          <w:rFonts w:ascii="Garamond" w:hAnsi="Garamond" w:cs="Arial"/>
          <w:b/>
          <w:noProof/>
        </w:rPr>
        <w:t xml:space="preserve">Je shora specifikovaný pozemek napojen na veřejnou technickou (vodovod, kanalizace, plyn apod.) a dopravní infrastrukturu (pozemní komunikace), a pokud nikoliv, za jakých podmínek lze tuto infrastrukturu vybudovat? </w:t>
      </w:r>
    </w:p>
    <w:p w:rsidR="00BF250E" w:rsidRPr="00BF250E" w:rsidRDefault="00BF250E" w:rsidP="00BF250E">
      <w:pPr>
        <w:jc w:val="both"/>
        <w:rPr>
          <w:rFonts w:ascii="Garamond" w:hAnsi="Garamond" w:cs="Arial"/>
          <w:noProof/>
        </w:rPr>
      </w:pPr>
      <w:r w:rsidRPr="00BF250E">
        <w:rPr>
          <w:rFonts w:ascii="Garamond" w:hAnsi="Garamond" w:cs="Arial"/>
          <w:noProof/>
        </w:rPr>
        <w:t xml:space="preserve">Pozemek parc. č. 742/4 je možné napojit (novými přípojkami) na tuto veřejnou technickou infrastrukturu (veřejné sítě jsou umístěny na pozemcích parc. č. 730/1 a 742/9): vodovod, kanalizace splašková, kanalizace dešťová a elektro NN). </w:t>
      </w:r>
    </w:p>
    <w:p w:rsidR="00BF250E" w:rsidRPr="00BF250E" w:rsidRDefault="00BF250E" w:rsidP="00BF250E">
      <w:pPr>
        <w:spacing w:before="60"/>
        <w:jc w:val="both"/>
        <w:rPr>
          <w:rFonts w:ascii="Garamond" w:hAnsi="Garamond" w:cs="Arial"/>
          <w:noProof/>
        </w:rPr>
      </w:pPr>
      <w:r w:rsidRPr="00BF250E">
        <w:rPr>
          <w:rFonts w:ascii="Garamond" w:hAnsi="Garamond" w:cs="Arial"/>
          <w:noProof/>
        </w:rPr>
        <w:lastRenderedPageBreak/>
        <w:t xml:space="preserve">Pozemek parc. č. 742/4 je možné napojit (novým sjezdem) na veřejnou dopravní infrastrukturu: místní komunikaci na pozemcích parc. č. 730/1 a 742/9. </w:t>
      </w:r>
    </w:p>
    <w:p w:rsidR="00BF250E" w:rsidRPr="00BF250E" w:rsidRDefault="00BF250E" w:rsidP="00BF250E">
      <w:pPr>
        <w:spacing w:before="60"/>
        <w:jc w:val="both"/>
        <w:rPr>
          <w:rFonts w:ascii="Garamond" w:hAnsi="Garamond" w:cs="Arial"/>
          <w:noProof/>
        </w:rPr>
      </w:pPr>
      <w:r w:rsidRPr="00BF250E">
        <w:rPr>
          <w:rFonts w:ascii="Garamond" w:hAnsi="Garamond" w:cs="Arial"/>
          <w:noProof/>
        </w:rPr>
        <w:t>Pozemek parc. č. 742/4 není možné přímo napojit na veřejné sítě: plynovod a sdělovací kabel. Tuto veřejnou technickou infrastrukturu lze vybudovat na základě pravomocného územního rozhodnutí o umístění stavby, popř. na základě územního souhlasu.</w:t>
      </w:r>
    </w:p>
    <w:p w:rsidR="00BF250E" w:rsidRPr="00BF250E" w:rsidRDefault="00BF250E" w:rsidP="00BF250E">
      <w:pPr>
        <w:spacing w:before="60"/>
        <w:jc w:val="both"/>
        <w:rPr>
          <w:rFonts w:ascii="Garamond" w:hAnsi="Garamond" w:cs="Arial"/>
          <w:noProof/>
        </w:rPr>
      </w:pPr>
      <w:r w:rsidRPr="00BF250E">
        <w:rPr>
          <w:rFonts w:ascii="Garamond" w:hAnsi="Garamond" w:cs="Arial"/>
          <w:noProof/>
        </w:rPr>
        <w:t xml:space="preserve">O vydání uvedených povolení požádá fyzická nebo právnická osoba, doloží dokumentaci záměru, závazná stanoviska dotčených orgánů a vyjádření správců sítí, souhlas vlastníka dotčených pozemků a vyjádření (popř. smlouvu) se správcem té veřejné sítě, která má být budována (prodlužována). Samotnou stavbu je pak oprávněna realizovat pouze odborně způsobilá osoba (stavební podnikatel). </w:t>
      </w:r>
    </w:p>
    <w:sectPr w:rsidR="00BF250E" w:rsidRPr="00BF2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756"/>
    <w:multiLevelType w:val="hybridMultilevel"/>
    <w:tmpl w:val="A93CDF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C7C25"/>
    <w:multiLevelType w:val="hybridMultilevel"/>
    <w:tmpl w:val="B0961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90C2F"/>
    <w:multiLevelType w:val="hybridMultilevel"/>
    <w:tmpl w:val="D138EDE2"/>
    <w:lvl w:ilvl="0" w:tplc="D346CE66">
      <w:start w:val="1"/>
      <w:numFmt w:val="decimal"/>
      <w:lvlText w:val="%1."/>
      <w:lvlJc w:val="left"/>
      <w:pPr>
        <w:ind w:left="720" w:hanging="360"/>
      </w:pPr>
      <w:rPr>
        <w:rFonts w:cs="Arial-BoldMT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A097D"/>
    <w:multiLevelType w:val="hybridMultilevel"/>
    <w:tmpl w:val="414A3A3E"/>
    <w:lvl w:ilvl="0" w:tplc="94D414B2">
      <w:start w:val="54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850F4FE">
      <w:numFmt w:val="bullet"/>
      <w:lvlText w:val="-"/>
      <w:lvlJc w:val="left"/>
      <w:pPr>
        <w:ind w:left="1440" w:hanging="360"/>
      </w:pPr>
      <w:rPr>
        <w:rFonts w:ascii="Calibri" w:eastAsia="Calibri" w:hAnsi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A3EA1"/>
    <w:multiLevelType w:val="hybridMultilevel"/>
    <w:tmpl w:val="36D024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E5295"/>
    <w:multiLevelType w:val="hybridMultilevel"/>
    <w:tmpl w:val="2064E2F6"/>
    <w:lvl w:ilvl="0" w:tplc="40CE9D62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B3530"/>
    <w:multiLevelType w:val="hybridMultilevel"/>
    <w:tmpl w:val="B09489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02807"/>
    <w:multiLevelType w:val="hybridMultilevel"/>
    <w:tmpl w:val="D59C539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E942ABB"/>
    <w:multiLevelType w:val="hybridMultilevel"/>
    <w:tmpl w:val="30848E0E"/>
    <w:lvl w:ilvl="0" w:tplc="509CCE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B1D82"/>
    <w:multiLevelType w:val="hybridMultilevel"/>
    <w:tmpl w:val="9086E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C349B"/>
    <w:multiLevelType w:val="hybridMultilevel"/>
    <w:tmpl w:val="D018B6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D5AB2"/>
    <w:multiLevelType w:val="multilevel"/>
    <w:tmpl w:val="C02CEA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6660B"/>
    <w:multiLevelType w:val="hybridMultilevel"/>
    <w:tmpl w:val="0CB85764"/>
    <w:lvl w:ilvl="0" w:tplc="EF3EC84E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B230B"/>
    <w:multiLevelType w:val="hybridMultilevel"/>
    <w:tmpl w:val="B986F3AE"/>
    <w:lvl w:ilvl="0" w:tplc="FE2C873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B05F5"/>
    <w:multiLevelType w:val="hybridMultilevel"/>
    <w:tmpl w:val="D86416F6"/>
    <w:lvl w:ilvl="0" w:tplc="435220D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933127"/>
    <w:multiLevelType w:val="hybridMultilevel"/>
    <w:tmpl w:val="C02CEA62"/>
    <w:lvl w:ilvl="0" w:tplc="491E87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C20FB"/>
    <w:multiLevelType w:val="hybridMultilevel"/>
    <w:tmpl w:val="A3DE0CFA"/>
    <w:lvl w:ilvl="0" w:tplc="155E1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F7EF0"/>
    <w:multiLevelType w:val="hybridMultilevel"/>
    <w:tmpl w:val="D60287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41D6A"/>
    <w:multiLevelType w:val="hybridMultilevel"/>
    <w:tmpl w:val="4866F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C52082"/>
    <w:multiLevelType w:val="hybridMultilevel"/>
    <w:tmpl w:val="8CC86012"/>
    <w:lvl w:ilvl="0" w:tplc="94D414B2">
      <w:start w:val="54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50F4FE">
      <w:numFmt w:val="bullet"/>
      <w:lvlText w:val="-"/>
      <w:lvlJc w:val="left"/>
      <w:pPr>
        <w:ind w:left="2160" w:hanging="360"/>
      </w:pPr>
      <w:rPr>
        <w:rFonts w:ascii="Calibri" w:eastAsia="Calibri" w:hAnsi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377114"/>
    <w:multiLevelType w:val="hybridMultilevel"/>
    <w:tmpl w:val="A47CD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84A27"/>
    <w:multiLevelType w:val="hybridMultilevel"/>
    <w:tmpl w:val="A39E84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B1AA3"/>
    <w:multiLevelType w:val="hybridMultilevel"/>
    <w:tmpl w:val="2E02659A"/>
    <w:lvl w:ilvl="0" w:tplc="94D414B2">
      <w:start w:val="54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53C46"/>
    <w:multiLevelType w:val="hybridMultilevel"/>
    <w:tmpl w:val="5E14B79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804F3E"/>
    <w:multiLevelType w:val="hybridMultilevel"/>
    <w:tmpl w:val="7A860D24"/>
    <w:lvl w:ilvl="0" w:tplc="D850F4F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12"/>
  </w:num>
  <w:num w:numId="5">
    <w:abstractNumId w:val="20"/>
  </w:num>
  <w:num w:numId="6">
    <w:abstractNumId w:val="4"/>
  </w:num>
  <w:num w:numId="7">
    <w:abstractNumId w:val="23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5"/>
  </w:num>
  <w:num w:numId="16">
    <w:abstractNumId w:val="13"/>
  </w:num>
  <w:num w:numId="17">
    <w:abstractNumId w:val="11"/>
  </w:num>
  <w:num w:numId="18">
    <w:abstractNumId w:val="2"/>
  </w:num>
  <w:num w:numId="19">
    <w:abstractNumId w:val="6"/>
  </w:num>
  <w:num w:numId="20">
    <w:abstractNumId w:val="5"/>
  </w:num>
  <w:num w:numId="21">
    <w:abstractNumId w:val="18"/>
  </w:num>
  <w:num w:numId="22">
    <w:abstractNumId w:val="21"/>
  </w:num>
  <w:num w:numId="23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2"/>
  </w:num>
  <w:num w:numId="25">
    <w:abstractNumId w:val="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C2"/>
    <w:rsid w:val="00014477"/>
    <w:rsid w:val="0002295A"/>
    <w:rsid w:val="000B425B"/>
    <w:rsid w:val="00110CF6"/>
    <w:rsid w:val="001B0754"/>
    <w:rsid w:val="001C1B6F"/>
    <w:rsid w:val="0028075A"/>
    <w:rsid w:val="002A37DF"/>
    <w:rsid w:val="002B64B3"/>
    <w:rsid w:val="002D168D"/>
    <w:rsid w:val="002E5063"/>
    <w:rsid w:val="00306942"/>
    <w:rsid w:val="0035182E"/>
    <w:rsid w:val="0037254B"/>
    <w:rsid w:val="003C1D46"/>
    <w:rsid w:val="003F784A"/>
    <w:rsid w:val="004136BA"/>
    <w:rsid w:val="00444618"/>
    <w:rsid w:val="00471BC2"/>
    <w:rsid w:val="004E6666"/>
    <w:rsid w:val="004E71B4"/>
    <w:rsid w:val="004F1F80"/>
    <w:rsid w:val="005026B3"/>
    <w:rsid w:val="005470A9"/>
    <w:rsid w:val="005548D4"/>
    <w:rsid w:val="00570508"/>
    <w:rsid w:val="00580841"/>
    <w:rsid w:val="005A2BC8"/>
    <w:rsid w:val="005C181A"/>
    <w:rsid w:val="005C731E"/>
    <w:rsid w:val="005F5126"/>
    <w:rsid w:val="00657A6D"/>
    <w:rsid w:val="006F4BAA"/>
    <w:rsid w:val="0072754F"/>
    <w:rsid w:val="00734C72"/>
    <w:rsid w:val="00786FFB"/>
    <w:rsid w:val="007B75E9"/>
    <w:rsid w:val="007E73C7"/>
    <w:rsid w:val="00823F99"/>
    <w:rsid w:val="008C501B"/>
    <w:rsid w:val="00962054"/>
    <w:rsid w:val="00967A28"/>
    <w:rsid w:val="00995325"/>
    <w:rsid w:val="009A4E21"/>
    <w:rsid w:val="009A56AE"/>
    <w:rsid w:val="009D7EA9"/>
    <w:rsid w:val="009E7241"/>
    <w:rsid w:val="009F6CCC"/>
    <w:rsid w:val="00A10052"/>
    <w:rsid w:val="00A33130"/>
    <w:rsid w:val="00A373F8"/>
    <w:rsid w:val="00A47FDA"/>
    <w:rsid w:val="00A72214"/>
    <w:rsid w:val="00AD1B96"/>
    <w:rsid w:val="00B00ED3"/>
    <w:rsid w:val="00B12F63"/>
    <w:rsid w:val="00B44B9A"/>
    <w:rsid w:val="00BB67D9"/>
    <w:rsid w:val="00BE3161"/>
    <w:rsid w:val="00BF250E"/>
    <w:rsid w:val="00C415F7"/>
    <w:rsid w:val="00C77537"/>
    <w:rsid w:val="00D5593D"/>
    <w:rsid w:val="00D56A5E"/>
    <w:rsid w:val="00D616B0"/>
    <w:rsid w:val="00D64FC1"/>
    <w:rsid w:val="00D92307"/>
    <w:rsid w:val="00DB2C9C"/>
    <w:rsid w:val="00DB3A82"/>
    <w:rsid w:val="00DC0ED5"/>
    <w:rsid w:val="00DE08AC"/>
    <w:rsid w:val="00FD25AA"/>
    <w:rsid w:val="00FD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1B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basedOn w:val="Standardnpsmoodstavce"/>
    <w:rsid w:val="004E6666"/>
  </w:style>
  <w:style w:type="character" w:styleId="Zvraznn">
    <w:name w:val="Emphasis"/>
    <w:basedOn w:val="Standardnpsmoodstavce"/>
    <w:uiPriority w:val="20"/>
    <w:qFormat/>
    <w:rsid w:val="004E6666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5026B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026B3"/>
    <w:rPr>
      <w:rFonts w:ascii="Calibri" w:eastAsia="Calibri" w:hAnsi="Calibri" w:cs="Times New Roman"/>
      <w:szCs w:val="21"/>
    </w:rPr>
  </w:style>
  <w:style w:type="paragraph" w:styleId="Odstavecseseznamem">
    <w:name w:val="List Paragraph"/>
    <w:basedOn w:val="Normln"/>
    <w:uiPriority w:val="34"/>
    <w:qFormat/>
    <w:rsid w:val="002E5063"/>
    <w:pPr>
      <w:spacing w:after="160" w:line="252" w:lineRule="auto"/>
      <w:ind w:left="720"/>
      <w:contextualSpacing/>
    </w:pPr>
    <w:rPr>
      <w:rFonts w:ascii="Calibri" w:hAnsi="Calibri" w:cs="Calibri"/>
    </w:rPr>
  </w:style>
  <w:style w:type="paragraph" w:customStyle="1" w:styleId="Default">
    <w:name w:val="Default"/>
    <w:rsid w:val="00967A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-wm-msonormal">
    <w:name w:val="-wm-msonormal"/>
    <w:basedOn w:val="Normln"/>
    <w:rsid w:val="003F78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734C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15F7"/>
    <w:rPr>
      <w:color w:val="0000FF"/>
      <w:u w:val="single"/>
    </w:rPr>
  </w:style>
  <w:style w:type="paragraph" w:customStyle="1" w:styleId="Standard">
    <w:name w:val="Standard"/>
    <w:rsid w:val="00D5593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126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ln"/>
    <w:next w:val="Zkladntext"/>
    <w:uiPriority w:val="99"/>
    <w:rsid w:val="009D7EA9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Times New Roman" w:hAnsi="Arial" w:cs="Tahoma"/>
      <w:sz w:val="28"/>
      <w:szCs w:val="28"/>
      <w:lang w:eastAsia="cs-CZ"/>
    </w:rPr>
  </w:style>
  <w:style w:type="character" w:styleId="Siln">
    <w:name w:val="Strong"/>
    <w:uiPriority w:val="22"/>
    <w:qFormat/>
    <w:rsid w:val="009D7EA9"/>
    <w:rPr>
      <w:b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D7EA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D7EA9"/>
  </w:style>
  <w:style w:type="paragraph" w:styleId="Zkladntext2">
    <w:name w:val="Body Text 2"/>
    <w:basedOn w:val="Normln"/>
    <w:link w:val="Zkladntext2Char"/>
    <w:uiPriority w:val="99"/>
    <w:unhideWhenUsed/>
    <w:rsid w:val="00BE3161"/>
    <w:pPr>
      <w:spacing w:after="0" w:line="240" w:lineRule="auto"/>
      <w:jc w:val="both"/>
    </w:pPr>
    <w:rPr>
      <w:rFonts w:ascii="Tahoma" w:hAnsi="Tahoma" w:cs="Tahoma"/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E3161"/>
    <w:rPr>
      <w:rFonts w:ascii="Tahoma" w:hAnsi="Tahoma" w:cs="Tahoma"/>
      <w:b/>
      <w:bCs/>
    </w:rPr>
  </w:style>
  <w:style w:type="paragraph" w:styleId="Zkladntext3">
    <w:name w:val="Body Text 3"/>
    <w:basedOn w:val="Normln"/>
    <w:link w:val="Zkladntext3Char"/>
    <w:uiPriority w:val="99"/>
    <w:unhideWhenUsed/>
    <w:rsid w:val="007E73C7"/>
    <w:pPr>
      <w:spacing w:after="0" w:line="240" w:lineRule="auto"/>
      <w:jc w:val="both"/>
    </w:pPr>
    <w:rPr>
      <w:rFonts w:ascii="Garamond" w:hAnsi="Garamond" w:cs="Arial"/>
      <w:noProof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E73C7"/>
    <w:rPr>
      <w:rFonts w:ascii="Garamond" w:hAnsi="Garamond" w:cs="Arial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1B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basedOn w:val="Standardnpsmoodstavce"/>
    <w:rsid w:val="004E6666"/>
  </w:style>
  <w:style w:type="character" w:styleId="Zvraznn">
    <w:name w:val="Emphasis"/>
    <w:basedOn w:val="Standardnpsmoodstavce"/>
    <w:uiPriority w:val="20"/>
    <w:qFormat/>
    <w:rsid w:val="004E6666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5026B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026B3"/>
    <w:rPr>
      <w:rFonts w:ascii="Calibri" w:eastAsia="Calibri" w:hAnsi="Calibri" w:cs="Times New Roman"/>
      <w:szCs w:val="21"/>
    </w:rPr>
  </w:style>
  <w:style w:type="paragraph" w:styleId="Odstavecseseznamem">
    <w:name w:val="List Paragraph"/>
    <w:basedOn w:val="Normln"/>
    <w:uiPriority w:val="34"/>
    <w:qFormat/>
    <w:rsid w:val="002E5063"/>
    <w:pPr>
      <w:spacing w:after="160" w:line="252" w:lineRule="auto"/>
      <w:ind w:left="720"/>
      <w:contextualSpacing/>
    </w:pPr>
    <w:rPr>
      <w:rFonts w:ascii="Calibri" w:hAnsi="Calibri" w:cs="Calibri"/>
    </w:rPr>
  </w:style>
  <w:style w:type="paragraph" w:customStyle="1" w:styleId="Default">
    <w:name w:val="Default"/>
    <w:rsid w:val="00967A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-wm-msonormal">
    <w:name w:val="-wm-msonormal"/>
    <w:basedOn w:val="Normln"/>
    <w:rsid w:val="003F78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734C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15F7"/>
    <w:rPr>
      <w:color w:val="0000FF"/>
      <w:u w:val="single"/>
    </w:rPr>
  </w:style>
  <w:style w:type="paragraph" w:customStyle="1" w:styleId="Standard">
    <w:name w:val="Standard"/>
    <w:rsid w:val="00D5593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126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ln"/>
    <w:next w:val="Zkladntext"/>
    <w:uiPriority w:val="99"/>
    <w:rsid w:val="009D7EA9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Times New Roman" w:hAnsi="Arial" w:cs="Tahoma"/>
      <w:sz w:val="28"/>
      <w:szCs w:val="28"/>
      <w:lang w:eastAsia="cs-CZ"/>
    </w:rPr>
  </w:style>
  <w:style w:type="character" w:styleId="Siln">
    <w:name w:val="Strong"/>
    <w:uiPriority w:val="22"/>
    <w:qFormat/>
    <w:rsid w:val="009D7EA9"/>
    <w:rPr>
      <w:b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D7EA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D7EA9"/>
  </w:style>
  <w:style w:type="paragraph" w:styleId="Zkladntext2">
    <w:name w:val="Body Text 2"/>
    <w:basedOn w:val="Normln"/>
    <w:link w:val="Zkladntext2Char"/>
    <w:uiPriority w:val="99"/>
    <w:unhideWhenUsed/>
    <w:rsid w:val="00BE3161"/>
    <w:pPr>
      <w:spacing w:after="0" w:line="240" w:lineRule="auto"/>
      <w:jc w:val="both"/>
    </w:pPr>
    <w:rPr>
      <w:rFonts w:ascii="Tahoma" w:hAnsi="Tahoma" w:cs="Tahoma"/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E3161"/>
    <w:rPr>
      <w:rFonts w:ascii="Tahoma" w:hAnsi="Tahoma" w:cs="Tahoma"/>
      <w:b/>
      <w:bCs/>
    </w:rPr>
  </w:style>
  <w:style w:type="paragraph" w:styleId="Zkladntext3">
    <w:name w:val="Body Text 3"/>
    <w:basedOn w:val="Normln"/>
    <w:link w:val="Zkladntext3Char"/>
    <w:uiPriority w:val="99"/>
    <w:unhideWhenUsed/>
    <w:rsid w:val="007E73C7"/>
    <w:pPr>
      <w:spacing w:after="0" w:line="240" w:lineRule="auto"/>
      <w:jc w:val="both"/>
    </w:pPr>
    <w:rPr>
      <w:rFonts w:ascii="Garamond" w:hAnsi="Garamond" w:cs="Arial"/>
      <w:noProof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E73C7"/>
    <w:rPr>
      <w:rFonts w:ascii="Garamond" w:hAnsi="Garamond"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filzadavatele-vz.cz/profile_cent_1338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lavkov.cz/mestky-urad/odbory-a-oddeleni/organizacni-rad-a-struktu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.justice.cz/ias/ui/rejstri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3852</Words>
  <Characters>22733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5</cp:revision>
  <cp:lastPrinted>2020-11-30T06:55:00Z</cp:lastPrinted>
  <dcterms:created xsi:type="dcterms:W3CDTF">2021-04-12T09:30:00Z</dcterms:created>
  <dcterms:modified xsi:type="dcterms:W3CDTF">2021-06-01T10:49:00Z</dcterms:modified>
</cp:coreProperties>
</file>